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0D" w:rsidRPr="00EF320D" w:rsidRDefault="00EF320D" w:rsidP="00EF320D">
      <w:pPr>
        <w:spacing w:line="240" w:lineRule="auto"/>
        <w:jc w:val="center"/>
        <w:rPr>
          <w:rFonts w:ascii="Times New Roman" w:hAnsi="Times New Roman" w:cs="Times New Roman"/>
        </w:rPr>
      </w:pPr>
      <w:r w:rsidRPr="00EF320D">
        <w:rPr>
          <w:rFonts w:ascii="Times New Roman" w:hAnsi="Times New Roman" w:cs="Times New Roman"/>
        </w:rPr>
        <w:t>ОМСКИЙ МУНИЦИПАЛЬНЫЙ РАЙОН ОМСКОЙ ОБЛАСТИ</w:t>
      </w:r>
    </w:p>
    <w:p w:rsidR="00EF320D" w:rsidRPr="00EF320D" w:rsidRDefault="00EF320D" w:rsidP="00EF320D">
      <w:pPr>
        <w:spacing w:line="240" w:lineRule="auto"/>
        <w:jc w:val="center"/>
        <w:rPr>
          <w:rFonts w:ascii="Times New Roman" w:hAnsi="Times New Roman" w:cs="Times New Roman"/>
          <w:b/>
          <w:sz w:val="36"/>
          <w:szCs w:val="36"/>
        </w:rPr>
      </w:pPr>
      <w:r w:rsidRPr="00EF320D">
        <w:rPr>
          <w:rFonts w:ascii="Times New Roman" w:hAnsi="Times New Roman" w:cs="Times New Roman"/>
          <w:b/>
          <w:sz w:val="36"/>
          <w:szCs w:val="36"/>
        </w:rPr>
        <w:t xml:space="preserve">Администрация Магистрального сельского поселения </w:t>
      </w:r>
    </w:p>
    <w:p w:rsidR="00EF320D" w:rsidRPr="00EF320D" w:rsidRDefault="00EF320D" w:rsidP="00EF320D">
      <w:pPr>
        <w:pBdr>
          <w:bottom w:val="thinThickSmallGap" w:sz="24" w:space="1" w:color="auto"/>
        </w:pBdr>
        <w:spacing w:line="240" w:lineRule="auto"/>
        <w:jc w:val="center"/>
        <w:rPr>
          <w:rFonts w:ascii="Times New Roman" w:hAnsi="Times New Roman" w:cs="Times New Roman"/>
          <w:b/>
          <w:sz w:val="32"/>
          <w:szCs w:val="32"/>
        </w:rPr>
      </w:pPr>
    </w:p>
    <w:p w:rsidR="00EF320D" w:rsidRPr="00EF320D" w:rsidRDefault="00EF320D" w:rsidP="00EF320D">
      <w:pPr>
        <w:tabs>
          <w:tab w:val="left" w:pos="7730"/>
        </w:tabs>
        <w:spacing w:line="240" w:lineRule="auto"/>
        <w:rPr>
          <w:rFonts w:ascii="Times New Roman" w:hAnsi="Times New Roman" w:cs="Times New Roman"/>
          <w:b/>
          <w:sz w:val="32"/>
          <w:szCs w:val="32"/>
        </w:rPr>
      </w:pPr>
      <w:r w:rsidRPr="00EF320D">
        <w:rPr>
          <w:rFonts w:ascii="Times New Roman" w:hAnsi="Times New Roman" w:cs="Times New Roman"/>
          <w:b/>
          <w:sz w:val="32"/>
          <w:szCs w:val="32"/>
        </w:rPr>
        <w:tab/>
        <w:t>ПРОЕКТ</w:t>
      </w:r>
    </w:p>
    <w:p w:rsidR="00EF320D" w:rsidRPr="00EF320D" w:rsidRDefault="00EF320D" w:rsidP="00EF320D">
      <w:pPr>
        <w:spacing w:line="240" w:lineRule="auto"/>
        <w:jc w:val="center"/>
        <w:rPr>
          <w:rFonts w:ascii="Times New Roman" w:hAnsi="Times New Roman" w:cs="Times New Roman"/>
          <w:b/>
          <w:sz w:val="36"/>
          <w:szCs w:val="36"/>
        </w:rPr>
      </w:pPr>
      <w:r w:rsidRPr="00EF320D">
        <w:rPr>
          <w:rFonts w:ascii="Times New Roman" w:hAnsi="Times New Roman" w:cs="Times New Roman"/>
          <w:b/>
          <w:sz w:val="36"/>
          <w:szCs w:val="36"/>
        </w:rPr>
        <w:t xml:space="preserve">ПОСТАНОВЛЕНИЕ </w:t>
      </w:r>
    </w:p>
    <w:p w:rsidR="00EF320D" w:rsidRDefault="00EF320D" w:rsidP="00EF320D">
      <w:pPr>
        <w:jc w:val="both"/>
        <w:rPr>
          <w:rFonts w:ascii="Times New Roman" w:hAnsi="Times New Roman" w:cs="Times New Roman"/>
          <w:sz w:val="28"/>
          <w:szCs w:val="28"/>
        </w:rPr>
      </w:pPr>
      <w:r w:rsidRPr="00EF320D">
        <w:rPr>
          <w:rFonts w:ascii="Times New Roman" w:hAnsi="Times New Roman" w:cs="Times New Roman"/>
          <w:sz w:val="28"/>
          <w:szCs w:val="28"/>
        </w:rPr>
        <w:t xml:space="preserve">от № </w:t>
      </w:r>
    </w:p>
    <w:p w:rsidR="00B30A9B" w:rsidRPr="001C5760" w:rsidRDefault="00B30A9B" w:rsidP="00B63F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EF320D">
        <w:rPr>
          <w:rFonts w:ascii="Times New Roman" w:hAnsi="Times New Roman" w:cs="Times New Roman"/>
          <w:sz w:val="28"/>
          <w:szCs w:val="28"/>
        </w:rPr>
        <w:t>а</w:t>
      </w:r>
      <w:r w:rsidRPr="00D475F1">
        <w:rPr>
          <w:rFonts w:ascii="Times New Roman" w:hAnsi="Times New Roman" w:cs="Times New Roman"/>
          <w:sz w:val="28"/>
          <w:szCs w:val="28"/>
        </w:rPr>
        <w:t>дминистративн</w:t>
      </w:r>
      <w:r>
        <w:rPr>
          <w:rFonts w:ascii="Times New Roman" w:hAnsi="Times New Roman" w:cs="Times New Roman"/>
          <w:sz w:val="28"/>
          <w:szCs w:val="28"/>
        </w:rPr>
        <w:t>ого</w:t>
      </w:r>
      <w:r w:rsidRPr="00D475F1">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D475F1">
        <w:rPr>
          <w:rFonts w:ascii="Times New Roman" w:hAnsi="Times New Roman" w:cs="Times New Roman"/>
          <w:sz w:val="28"/>
          <w:szCs w:val="28"/>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42B7A" w:rsidRDefault="00697AEA" w:rsidP="00B63F2D">
      <w:pPr>
        <w:spacing w:after="0" w:line="240" w:lineRule="auto"/>
        <w:jc w:val="both"/>
        <w:rPr>
          <w:rFonts w:ascii="Times New Roman" w:hAnsi="Times New Roman" w:cs="Times New Roman"/>
          <w:sz w:val="28"/>
          <w:szCs w:val="28"/>
        </w:rPr>
      </w:pPr>
      <w:r w:rsidRPr="00697AEA">
        <w:rPr>
          <w:rFonts w:ascii="Times New Roman" w:hAnsi="Times New Roman" w:cs="Times New Roman"/>
          <w:sz w:val="28"/>
          <w:szCs w:val="28"/>
        </w:rPr>
        <w:tab/>
        <w:t>Руководствуясь</w:t>
      </w:r>
      <w:r>
        <w:rPr>
          <w:rFonts w:ascii="Times New Roman" w:hAnsi="Times New Roman" w:cs="Times New Roman"/>
          <w:sz w:val="28"/>
          <w:szCs w:val="28"/>
        </w:rPr>
        <w:t xml:space="preserve"> Федеральным законом от 03.08.2018 № 340-ФЗ «О внесении изменений в Градостроительный кодекс Российской Федерации»,</w:t>
      </w:r>
      <w:r w:rsidR="00D42B7A">
        <w:rPr>
          <w:rFonts w:ascii="Times New Roman" w:hAnsi="Times New Roman" w:cs="Times New Roman"/>
          <w:sz w:val="28"/>
          <w:szCs w:val="28"/>
        </w:rPr>
        <w:t xml:space="preserve"> Федеральным законом от 27.07.2010 №</w:t>
      </w:r>
      <w:r w:rsidR="00EF320D">
        <w:rPr>
          <w:rFonts w:ascii="Times New Roman" w:hAnsi="Times New Roman" w:cs="Times New Roman"/>
          <w:sz w:val="28"/>
          <w:szCs w:val="28"/>
        </w:rPr>
        <w:t xml:space="preserve"> </w:t>
      </w:r>
      <w:r w:rsidR="00D42B7A">
        <w:rPr>
          <w:rFonts w:ascii="Times New Roman" w:hAnsi="Times New Roman" w:cs="Times New Roman"/>
          <w:sz w:val="28"/>
          <w:szCs w:val="28"/>
        </w:rPr>
        <w:t xml:space="preserve">210-ФЗ «Об организации и предоставлении государственных и муниципальных услуг», Уставом </w:t>
      </w:r>
      <w:r w:rsidR="00EF320D">
        <w:rPr>
          <w:rFonts w:ascii="Times New Roman" w:hAnsi="Times New Roman" w:cs="Times New Roman"/>
          <w:sz w:val="28"/>
          <w:szCs w:val="28"/>
        </w:rPr>
        <w:t>Магистрального</w:t>
      </w:r>
      <w:r w:rsidR="00D42B7A">
        <w:rPr>
          <w:rFonts w:ascii="Times New Roman" w:hAnsi="Times New Roman" w:cs="Times New Roman"/>
          <w:sz w:val="28"/>
          <w:szCs w:val="28"/>
        </w:rPr>
        <w:t xml:space="preserve"> сельского поселения</w:t>
      </w:r>
      <w:r w:rsidR="00EF320D">
        <w:rPr>
          <w:rFonts w:ascii="Times New Roman" w:hAnsi="Times New Roman" w:cs="Times New Roman"/>
          <w:sz w:val="28"/>
          <w:szCs w:val="28"/>
        </w:rPr>
        <w:t xml:space="preserve"> Омского муниципального района Омской области</w:t>
      </w:r>
      <w:r w:rsidR="00D42B7A">
        <w:rPr>
          <w:rFonts w:ascii="Times New Roman" w:hAnsi="Times New Roman" w:cs="Times New Roman"/>
          <w:sz w:val="28"/>
          <w:szCs w:val="28"/>
        </w:rPr>
        <w:t>,</w:t>
      </w:r>
    </w:p>
    <w:p w:rsidR="00EF320D" w:rsidRDefault="00EF320D" w:rsidP="00B63F2D">
      <w:pPr>
        <w:spacing w:after="0" w:line="240" w:lineRule="auto"/>
        <w:jc w:val="both"/>
        <w:rPr>
          <w:rFonts w:ascii="Times New Roman" w:hAnsi="Times New Roman" w:cs="Times New Roman"/>
          <w:sz w:val="28"/>
          <w:szCs w:val="28"/>
        </w:rPr>
      </w:pPr>
    </w:p>
    <w:p w:rsidR="001C5760" w:rsidRDefault="001C5760" w:rsidP="00B63F2D">
      <w:pPr>
        <w:shd w:val="clear" w:color="auto" w:fill="FFFFFF"/>
        <w:spacing w:after="0" w:line="240" w:lineRule="auto"/>
        <w:rPr>
          <w:rFonts w:ascii="Times New Roman" w:eastAsia="Times New Roman" w:hAnsi="Times New Roman" w:cs="Times New Roman"/>
          <w:color w:val="000000"/>
          <w:sz w:val="28"/>
          <w:szCs w:val="28"/>
          <w:lang w:eastAsia="ru-RU"/>
        </w:rPr>
      </w:pPr>
      <w:r w:rsidRPr="00DF6825">
        <w:rPr>
          <w:rFonts w:ascii="Times New Roman" w:eastAsia="Times New Roman" w:hAnsi="Times New Roman" w:cs="Times New Roman"/>
          <w:color w:val="000000"/>
          <w:sz w:val="28"/>
          <w:szCs w:val="28"/>
          <w:lang w:eastAsia="ru-RU"/>
        </w:rPr>
        <w:t>ПОСТАНОВЛЯЮ:</w:t>
      </w:r>
    </w:p>
    <w:p w:rsidR="001C5760" w:rsidRPr="00DF6825" w:rsidRDefault="001C5760" w:rsidP="00B63F2D">
      <w:pPr>
        <w:shd w:val="clear" w:color="auto" w:fill="FFFFFF"/>
        <w:spacing w:after="0" w:line="240" w:lineRule="auto"/>
        <w:rPr>
          <w:rFonts w:ascii="Times New Roman" w:eastAsia="Times New Roman" w:hAnsi="Times New Roman" w:cs="Times New Roman"/>
          <w:color w:val="000000"/>
          <w:sz w:val="28"/>
          <w:szCs w:val="28"/>
          <w:lang w:eastAsia="ru-RU"/>
        </w:rPr>
      </w:pPr>
    </w:p>
    <w:p w:rsidR="001C5760" w:rsidRPr="001C5760" w:rsidRDefault="001C5760" w:rsidP="00B63F2D">
      <w:pPr>
        <w:spacing w:after="0" w:line="240" w:lineRule="auto"/>
        <w:ind w:firstLine="708"/>
        <w:jc w:val="both"/>
        <w:rPr>
          <w:rFonts w:ascii="Times New Roman" w:hAnsi="Times New Roman" w:cs="Times New Roman"/>
          <w:sz w:val="28"/>
          <w:szCs w:val="28"/>
        </w:rPr>
      </w:pPr>
      <w:r w:rsidRPr="00DF68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EF320D">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 xml:space="preserve">Утвердить </w:t>
      </w:r>
      <w:r>
        <w:rPr>
          <w:rFonts w:ascii="Times New Roman" w:eastAsia="Times New Roman" w:hAnsi="Times New Roman" w:cs="Times New Roman"/>
          <w:color w:val="000000"/>
          <w:sz w:val="28"/>
          <w:szCs w:val="28"/>
          <w:lang w:eastAsia="ru-RU"/>
        </w:rPr>
        <w:t xml:space="preserve">Административный регламент </w:t>
      </w:r>
      <w:r w:rsidRPr="00D475F1">
        <w:rPr>
          <w:rFonts w:ascii="Times New Roman" w:hAnsi="Times New Roman" w:cs="Times New Roman"/>
          <w:sz w:val="28"/>
          <w:szCs w:val="28"/>
        </w:rPr>
        <w:t>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rsidR="001C5760" w:rsidRDefault="001C5760" w:rsidP="00B63F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F6825">
        <w:rPr>
          <w:rFonts w:ascii="Times New Roman" w:eastAsia="Times New Roman" w:hAnsi="Times New Roman" w:cs="Times New Roman"/>
          <w:color w:val="000000"/>
          <w:sz w:val="28"/>
          <w:szCs w:val="28"/>
          <w:lang w:eastAsia="ru-RU"/>
        </w:rPr>
        <w:t>Опубликовать настоящее Постановление в газете «Омский</w:t>
      </w:r>
      <w:r>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муниципальный вестник», а также разместить на официальном сайте</w:t>
      </w:r>
      <w:r>
        <w:rPr>
          <w:rFonts w:ascii="Times New Roman" w:eastAsia="Times New Roman" w:hAnsi="Times New Roman" w:cs="Times New Roman"/>
          <w:color w:val="000000"/>
          <w:sz w:val="28"/>
          <w:szCs w:val="28"/>
          <w:lang w:eastAsia="ru-RU"/>
        </w:rPr>
        <w:t xml:space="preserve"> </w:t>
      </w:r>
      <w:r w:rsidR="00EF320D">
        <w:rPr>
          <w:rFonts w:ascii="Times New Roman" w:eastAsia="Times New Roman" w:hAnsi="Times New Roman" w:cs="Times New Roman"/>
          <w:color w:val="000000"/>
          <w:sz w:val="28"/>
          <w:szCs w:val="28"/>
          <w:lang w:eastAsia="ru-RU"/>
        </w:rPr>
        <w:t>Магистрального</w:t>
      </w:r>
      <w:r>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сельского поселения Омского муниципального района Омской</w:t>
      </w:r>
      <w:r w:rsidR="00EF320D">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области в информационно-телекоммуникационной сети «Интернет».</w:t>
      </w:r>
    </w:p>
    <w:p w:rsidR="001C5760" w:rsidRPr="00DF6825" w:rsidRDefault="00BF1386" w:rsidP="00B63F2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3. </w:t>
      </w:r>
      <w:r w:rsidR="001C5760" w:rsidRPr="00DF6825">
        <w:rPr>
          <w:rFonts w:ascii="Times New Roman" w:eastAsia="Times New Roman" w:hAnsi="Times New Roman" w:cs="Times New Roman"/>
          <w:color w:val="000000"/>
          <w:sz w:val="28"/>
          <w:szCs w:val="28"/>
          <w:lang w:eastAsia="ru-RU"/>
        </w:rPr>
        <w:t>Контроль за исполнением настоящего постановления оставляю за</w:t>
      </w:r>
      <w:r w:rsidR="001C5760">
        <w:rPr>
          <w:rFonts w:ascii="Times New Roman" w:eastAsia="Times New Roman" w:hAnsi="Times New Roman" w:cs="Times New Roman"/>
          <w:color w:val="000000"/>
          <w:sz w:val="28"/>
          <w:szCs w:val="28"/>
          <w:lang w:eastAsia="ru-RU"/>
        </w:rPr>
        <w:t xml:space="preserve"> </w:t>
      </w:r>
      <w:r w:rsidR="001C5760" w:rsidRPr="00DF6825">
        <w:rPr>
          <w:rFonts w:ascii="Times New Roman" w:eastAsia="Times New Roman" w:hAnsi="Times New Roman" w:cs="Times New Roman"/>
          <w:color w:val="000000"/>
          <w:sz w:val="28"/>
          <w:szCs w:val="28"/>
          <w:lang w:eastAsia="ru-RU"/>
        </w:rPr>
        <w:t>собой.</w:t>
      </w:r>
    </w:p>
    <w:p w:rsidR="001C5760" w:rsidRDefault="001C5760" w:rsidP="00B63F2D">
      <w:pPr>
        <w:shd w:val="clear" w:color="auto" w:fill="FFFFFF"/>
        <w:spacing w:after="0" w:line="240" w:lineRule="auto"/>
        <w:rPr>
          <w:rFonts w:ascii="Times New Roman" w:eastAsia="Times New Roman" w:hAnsi="Times New Roman" w:cs="Times New Roman"/>
          <w:color w:val="000000"/>
          <w:sz w:val="28"/>
          <w:szCs w:val="28"/>
          <w:lang w:eastAsia="ru-RU"/>
        </w:rPr>
      </w:pPr>
    </w:p>
    <w:p w:rsidR="00B63F2D" w:rsidRDefault="00B63F2D" w:rsidP="00B63F2D">
      <w:pPr>
        <w:shd w:val="clear" w:color="auto" w:fill="FFFFFF"/>
        <w:spacing w:after="0" w:line="240" w:lineRule="auto"/>
        <w:rPr>
          <w:rFonts w:ascii="Times New Roman" w:eastAsia="Times New Roman" w:hAnsi="Times New Roman" w:cs="Times New Roman"/>
          <w:color w:val="000000"/>
          <w:sz w:val="28"/>
          <w:szCs w:val="28"/>
          <w:lang w:eastAsia="ru-RU"/>
        </w:rPr>
      </w:pPr>
    </w:p>
    <w:p w:rsidR="00B30A9B" w:rsidRPr="001C5760" w:rsidRDefault="00EF320D" w:rsidP="00B63F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r w:rsidR="001C5760" w:rsidRPr="00DF6825">
        <w:rPr>
          <w:rFonts w:ascii="Times New Roman" w:eastAsia="Times New Roman" w:hAnsi="Times New Roman" w:cs="Times New Roman"/>
          <w:color w:val="000000"/>
          <w:sz w:val="28"/>
          <w:szCs w:val="28"/>
          <w:lang w:eastAsia="ru-RU"/>
        </w:rPr>
        <w:t xml:space="preserve"> сельского поселения</w:t>
      </w:r>
      <w:r w:rsidR="001C5760">
        <w:rPr>
          <w:rFonts w:ascii="Times New Roman" w:eastAsia="Times New Roman" w:hAnsi="Times New Roman" w:cs="Times New Roman"/>
          <w:color w:val="000000"/>
          <w:sz w:val="28"/>
          <w:szCs w:val="28"/>
          <w:lang w:eastAsia="ru-RU"/>
        </w:rPr>
        <w:t xml:space="preserve">                                                  </w:t>
      </w:r>
      <w:r w:rsidR="003B1A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В.А. </w:t>
      </w:r>
      <w:proofErr w:type="spellStart"/>
      <w:r>
        <w:rPr>
          <w:rFonts w:ascii="Times New Roman" w:eastAsia="Times New Roman" w:hAnsi="Times New Roman" w:cs="Times New Roman"/>
          <w:color w:val="000000"/>
          <w:sz w:val="28"/>
          <w:szCs w:val="28"/>
          <w:lang w:eastAsia="ru-RU"/>
        </w:rPr>
        <w:t>Фаст</w:t>
      </w:r>
      <w:proofErr w:type="spellEnd"/>
    </w:p>
    <w:p w:rsidR="00B30A9B" w:rsidRDefault="00B30A9B" w:rsidP="00B63F2D">
      <w:pPr>
        <w:spacing w:after="0" w:line="240" w:lineRule="auto"/>
        <w:jc w:val="right"/>
        <w:rPr>
          <w:rFonts w:ascii="Times New Roman" w:hAnsi="Times New Roman" w:cs="Times New Roman"/>
          <w:sz w:val="24"/>
          <w:szCs w:val="24"/>
        </w:rPr>
      </w:pPr>
    </w:p>
    <w:p w:rsidR="00B63F2D" w:rsidRDefault="00B63F2D" w:rsidP="00CC2EFB">
      <w:pPr>
        <w:spacing w:after="0"/>
        <w:jc w:val="right"/>
        <w:rPr>
          <w:rFonts w:ascii="Times New Roman" w:hAnsi="Times New Roman" w:cs="Times New Roman"/>
          <w:sz w:val="24"/>
          <w:szCs w:val="24"/>
        </w:rPr>
      </w:pPr>
    </w:p>
    <w:p w:rsidR="00B63F2D" w:rsidRDefault="00B63F2D" w:rsidP="00CC2EFB">
      <w:pPr>
        <w:spacing w:after="0"/>
        <w:jc w:val="right"/>
        <w:rPr>
          <w:rFonts w:ascii="Times New Roman" w:hAnsi="Times New Roman" w:cs="Times New Roman"/>
          <w:sz w:val="24"/>
          <w:szCs w:val="24"/>
        </w:rPr>
      </w:pPr>
    </w:p>
    <w:p w:rsidR="00B63F2D" w:rsidRDefault="00B63F2D" w:rsidP="00CC2EFB">
      <w:pPr>
        <w:spacing w:after="0"/>
        <w:jc w:val="right"/>
        <w:rPr>
          <w:rFonts w:ascii="Times New Roman" w:hAnsi="Times New Roman" w:cs="Times New Roman"/>
          <w:sz w:val="24"/>
          <w:szCs w:val="24"/>
        </w:rPr>
      </w:pP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lastRenderedPageBreak/>
        <w:t xml:space="preserve">Приложение </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к постановлению Администрации</w:t>
      </w:r>
    </w:p>
    <w:p w:rsidR="00CC2EFB" w:rsidRPr="00CC2EFB" w:rsidRDefault="00B63F2D" w:rsidP="00CC2EFB">
      <w:pPr>
        <w:spacing w:after="0"/>
        <w:jc w:val="right"/>
        <w:rPr>
          <w:rFonts w:ascii="Times New Roman" w:hAnsi="Times New Roman" w:cs="Times New Roman"/>
          <w:sz w:val="24"/>
          <w:szCs w:val="24"/>
        </w:rPr>
      </w:pPr>
      <w:r>
        <w:rPr>
          <w:rFonts w:ascii="Times New Roman" w:hAnsi="Times New Roman" w:cs="Times New Roman"/>
          <w:sz w:val="24"/>
          <w:szCs w:val="24"/>
        </w:rPr>
        <w:t>Магистрального</w:t>
      </w:r>
      <w:r w:rsidR="00CC2EFB" w:rsidRPr="00CC2EFB">
        <w:rPr>
          <w:rFonts w:ascii="Times New Roman" w:hAnsi="Times New Roman" w:cs="Times New Roman"/>
          <w:sz w:val="24"/>
          <w:szCs w:val="24"/>
        </w:rPr>
        <w:t xml:space="preserve"> сельского поселения</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Омского муниципального района</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Омской области</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 xml:space="preserve">от </w:t>
      </w:r>
      <w:r w:rsidR="00B63F2D">
        <w:rPr>
          <w:rFonts w:ascii="Times New Roman" w:hAnsi="Times New Roman" w:cs="Times New Roman"/>
          <w:sz w:val="24"/>
          <w:szCs w:val="24"/>
        </w:rPr>
        <w:t>№</w:t>
      </w:r>
    </w:p>
    <w:p w:rsidR="00CC2EFB" w:rsidRDefault="00CC2EFB" w:rsidP="00D475F1">
      <w:pPr>
        <w:jc w:val="center"/>
        <w:rPr>
          <w:rFonts w:ascii="Times New Roman" w:hAnsi="Times New Roman" w:cs="Times New Roman"/>
          <w:sz w:val="28"/>
          <w:szCs w:val="28"/>
        </w:rPr>
      </w:pPr>
    </w:p>
    <w:p w:rsidR="00D475F1" w:rsidRPr="00B63F2D" w:rsidRDefault="00A12D19" w:rsidP="00B63F2D">
      <w:pPr>
        <w:spacing w:line="240" w:lineRule="auto"/>
        <w:jc w:val="center"/>
        <w:rPr>
          <w:rFonts w:ascii="Times New Roman" w:hAnsi="Times New Roman" w:cs="Times New Roman"/>
          <w:b/>
          <w:sz w:val="28"/>
          <w:szCs w:val="28"/>
        </w:rPr>
      </w:pPr>
      <w:r w:rsidRPr="00B63F2D">
        <w:rPr>
          <w:rFonts w:ascii="Times New Roman" w:hAnsi="Times New Roman" w:cs="Times New Roman"/>
          <w:b/>
          <w:sz w:val="28"/>
          <w:szCs w:val="28"/>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475F1" w:rsidRPr="00B63F2D" w:rsidRDefault="00A12D19" w:rsidP="00B63F2D">
      <w:pPr>
        <w:spacing w:after="0" w:line="240" w:lineRule="auto"/>
        <w:jc w:val="center"/>
        <w:rPr>
          <w:rFonts w:ascii="Times New Roman" w:hAnsi="Times New Roman" w:cs="Times New Roman"/>
          <w:b/>
          <w:sz w:val="28"/>
          <w:szCs w:val="28"/>
        </w:rPr>
      </w:pPr>
      <w:r w:rsidRPr="00B63F2D">
        <w:rPr>
          <w:rFonts w:ascii="Times New Roman" w:hAnsi="Times New Roman" w:cs="Times New Roman"/>
          <w:b/>
          <w:sz w:val="28"/>
          <w:szCs w:val="28"/>
        </w:rPr>
        <w:t>Раздел 1.</w:t>
      </w:r>
    </w:p>
    <w:p w:rsidR="00D475F1" w:rsidRPr="00B63F2D" w:rsidRDefault="00A12D19" w:rsidP="00B63F2D">
      <w:pPr>
        <w:spacing w:after="0" w:line="240" w:lineRule="auto"/>
        <w:jc w:val="center"/>
        <w:rPr>
          <w:rFonts w:ascii="Times New Roman" w:hAnsi="Times New Roman" w:cs="Times New Roman"/>
          <w:b/>
          <w:sz w:val="28"/>
          <w:szCs w:val="28"/>
        </w:rPr>
      </w:pPr>
      <w:r w:rsidRPr="00B63F2D">
        <w:rPr>
          <w:rFonts w:ascii="Times New Roman" w:hAnsi="Times New Roman" w:cs="Times New Roman"/>
          <w:b/>
          <w:sz w:val="28"/>
          <w:szCs w:val="28"/>
        </w:rPr>
        <w:t>Общие положения</w:t>
      </w:r>
    </w:p>
    <w:p w:rsidR="00D475F1" w:rsidRDefault="00D475F1" w:rsidP="00B63F2D">
      <w:pPr>
        <w:spacing w:after="0" w:line="240" w:lineRule="auto"/>
        <w:jc w:val="center"/>
        <w:rPr>
          <w:rFonts w:ascii="Times New Roman" w:hAnsi="Times New Roman" w:cs="Times New Roman"/>
          <w:sz w:val="28"/>
          <w:szCs w:val="28"/>
        </w:rPr>
      </w:pPr>
    </w:p>
    <w:p w:rsidR="008D2B92"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1.1.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8D2B92"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1.2. Заявители обра</w:t>
      </w:r>
      <w:r w:rsidR="008D2B92">
        <w:rPr>
          <w:rFonts w:ascii="Times New Roman" w:hAnsi="Times New Roman" w:cs="Times New Roman"/>
          <w:sz w:val="28"/>
          <w:szCs w:val="28"/>
        </w:rPr>
        <w:t>щаются</w:t>
      </w:r>
      <w:r w:rsidRPr="00D475F1">
        <w:rPr>
          <w:rFonts w:ascii="Times New Roman" w:hAnsi="Times New Roman" w:cs="Times New Roman"/>
          <w:sz w:val="28"/>
          <w:szCs w:val="28"/>
        </w:rPr>
        <w:t xml:space="preserve"> с заявлением о предоставлении муниципальной услуги в письменной </w:t>
      </w:r>
      <w:r w:rsidR="008D2B92">
        <w:rPr>
          <w:rFonts w:ascii="Times New Roman" w:hAnsi="Times New Roman" w:cs="Times New Roman"/>
          <w:sz w:val="28"/>
          <w:szCs w:val="28"/>
        </w:rPr>
        <w:t>форме</w:t>
      </w:r>
      <w:r w:rsidRPr="00D475F1">
        <w:rPr>
          <w:rFonts w:ascii="Times New Roman" w:hAnsi="Times New Roman" w:cs="Times New Roman"/>
          <w:sz w:val="28"/>
          <w:szCs w:val="28"/>
        </w:rPr>
        <w:t xml:space="preserve">. </w:t>
      </w:r>
    </w:p>
    <w:p w:rsidR="00B63F2D"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1.3. Муниципальная услуга предоставляется Администрацией </w:t>
      </w:r>
      <w:r w:rsidR="00B63F2D">
        <w:rPr>
          <w:rFonts w:ascii="Times New Roman" w:hAnsi="Times New Roman" w:cs="Times New Roman"/>
          <w:sz w:val="28"/>
          <w:szCs w:val="28"/>
        </w:rPr>
        <w:t>Магистрального</w:t>
      </w:r>
      <w:r w:rsidR="008D2B92">
        <w:rPr>
          <w:rFonts w:ascii="Times New Roman" w:hAnsi="Times New Roman" w:cs="Times New Roman"/>
          <w:sz w:val="28"/>
          <w:szCs w:val="28"/>
        </w:rPr>
        <w:t xml:space="preserve"> сельского поселения </w:t>
      </w:r>
      <w:r w:rsidR="00B63F2D">
        <w:rPr>
          <w:rFonts w:ascii="Times New Roman" w:hAnsi="Times New Roman" w:cs="Times New Roman"/>
          <w:sz w:val="28"/>
          <w:szCs w:val="28"/>
        </w:rPr>
        <w:t xml:space="preserve">Омского муниципального района Омской области (далее – Администрация) </w:t>
      </w:r>
      <w:r w:rsidRPr="00D475F1">
        <w:rPr>
          <w:rFonts w:ascii="Times New Roman" w:hAnsi="Times New Roman" w:cs="Times New Roman"/>
          <w:sz w:val="28"/>
          <w:szCs w:val="28"/>
        </w:rPr>
        <w:t>в лице</w:t>
      </w:r>
      <w:r w:rsidR="008D2B92">
        <w:rPr>
          <w:rFonts w:ascii="Times New Roman" w:hAnsi="Times New Roman" w:cs="Times New Roman"/>
          <w:sz w:val="28"/>
          <w:szCs w:val="28"/>
        </w:rPr>
        <w:t xml:space="preserve"> специалиста</w:t>
      </w:r>
      <w:r w:rsidRPr="00D475F1">
        <w:rPr>
          <w:rFonts w:ascii="Times New Roman" w:hAnsi="Times New Roman" w:cs="Times New Roman"/>
          <w:sz w:val="28"/>
          <w:szCs w:val="28"/>
        </w:rPr>
        <w:t xml:space="preserve">: </w:t>
      </w:r>
    </w:p>
    <w:p w:rsidR="00B63F2D"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при личном обращении (заявления); </w:t>
      </w:r>
    </w:p>
    <w:p w:rsidR="008D2B92"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 </w:t>
      </w:r>
    </w:p>
    <w:p w:rsidR="00B63F2D" w:rsidRPr="00B63F2D" w:rsidRDefault="00A12D19"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lastRenderedPageBreak/>
        <w:t>1.4. Сведения о месте нахождения и графике работы Администрации</w:t>
      </w:r>
      <w:r w:rsidR="008D2B92" w:rsidRPr="00B63F2D">
        <w:rPr>
          <w:rFonts w:ascii="Times New Roman" w:hAnsi="Times New Roman" w:cs="Times New Roman"/>
          <w:sz w:val="28"/>
          <w:szCs w:val="28"/>
        </w:rPr>
        <w:t xml:space="preserve"> </w:t>
      </w:r>
      <w:r w:rsidR="00B63F2D" w:rsidRPr="00B63F2D">
        <w:rPr>
          <w:rFonts w:ascii="Times New Roman" w:hAnsi="Times New Roman" w:cs="Times New Roman"/>
          <w:sz w:val="28"/>
          <w:szCs w:val="28"/>
        </w:rPr>
        <w:t>Магистрального</w:t>
      </w:r>
      <w:r w:rsidR="008D2B92" w:rsidRPr="00B63F2D">
        <w:rPr>
          <w:rFonts w:ascii="Times New Roman" w:hAnsi="Times New Roman" w:cs="Times New Roman"/>
          <w:sz w:val="28"/>
          <w:szCs w:val="28"/>
        </w:rPr>
        <w:t xml:space="preserve"> сельского поселения: </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местонахождение: 644905, Омская область, Омский район, п. Магистральный, ул. Молодежная, д. 12;</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юридический адрес: 644905, Омская область, Омский район, п. Магистральный, ул. Молодежная, д. 14;</w:t>
      </w:r>
    </w:p>
    <w:p w:rsidR="00B63F2D" w:rsidRPr="00B63F2D" w:rsidRDefault="00B63F2D" w:rsidP="00B63F2D">
      <w:pPr>
        <w:pStyle w:val="a6"/>
        <w:ind w:firstLine="709"/>
        <w:jc w:val="both"/>
        <w:rPr>
          <w:rFonts w:ascii="Times New Roman" w:eastAsia="Arial CYR" w:hAnsi="Times New Roman" w:cs="Times New Roman"/>
          <w:sz w:val="28"/>
          <w:szCs w:val="28"/>
        </w:rPr>
      </w:pPr>
      <w:r w:rsidRPr="00B63F2D">
        <w:rPr>
          <w:rFonts w:ascii="Times New Roman" w:eastAsia="Arial CYR" w:hAnsi="Times New Roman" w:cs="Times New Roman"/>
          <w:sz w:val="28"/>
          <w:szCs w:val="28"/>
        </w:rPr>
        <w:t xml:space="preserve">- адрес электронной почты: </w:t>
      </w:r>
      <w:proofErr w:type="spellStart"/>
      <w:r w:rsidRPr="00B63F2D">
        <w:rPr>
          <w:rFonts w:ascii="Times New Roman" w:eastAsia="Arial CYR" w:hAnsi="Times New Roman" w:cs="Times New Roman"/>
          <w:sz w:val="28"/>
          <w:szCs w:val="28"/>
          <w:lang w:val="en-US"/>
        </w:rPr>
        <w:t>magistralni</w:t>
      </w:r>
      <w:proofErr w:type="spellEnd"/>
      <w:r w:rsidRPr="00B63F2D">
        <w:rPr>
          <w:rFonts w:ascii="Times New Roman" w:hAnsi="Times New Roman" w:cs="Times New Roman"/>
          <w:sz w:val="28"/>
          <w:szCs w:val="28"/>
        </w:rPr>
        <w:t>@</w:t>
      </w:r>
      <w:r w:rsidRPr="00B63F2D">
        <w:rPr>
          <w:rFonts w:ascii="Times New Roman" w:hAnsi="Times New Roman" w:cs="Times New Roman"/>
          <w:sz w:val="28"/>
          <w:szCs w:val="28"/>
          <w:lang w:val="en-US"/>
        </w:rPr>
        <w:t>mail</w:t>
      </w:r>
      <w:r w:rsidRPr="00B63F2D">
        <w:rPr>
          <w:rFonts w:ascii="Times New Roman" w:hAnsi="Times New Roman" w:cs="Times New Roman"/>
          <w:sz w:val="28"/>
          <w:szCs w:val="28"/>
        </w:rPr>
        <w:t>.</w:t>
      </w:r>
      <w:proofErr w:type="spellStart"/>
      <w:r w:rsidRPr="00B63F2D">
        <w:rPr>
          <w:rFonts w:ascii="Times New Roman" w:hAnsi="Times New Roman" w:cs="Times New Roman"/>
          <w:sz w:val="28"/>
          <w:szCs w:val="28"/>
          <w:lang w:val="en-US"/>
        </w:rPr>
        <w:t>ru</w:t>
      </w:r>
      <w:proofErr w:type="spellEnd"/>
      <w:r w:rsidRPr="00B63F2D">
        <w:rPr>
          <w:rFonts w:ascii="Times New Roman" w:hAnsi="Times New Roman" w:cs="Times New Roman"/>
          <w:sz w:val="28"/>
          <w:szCs w:val="28"/>
        </w:rPr>
        <w:t>;</w:t>
      </w:r>
    </w:p>
    <w:p w:rsidR="00B63F2D" w:rsidRPr="00B63F2D" w:rsidRDefault="00B63F2D" w:rsidP="00B63F2D">
      <w:pPr>
        <w:pStyle w:val="a6"/>
        <w:ind w:firstLine="709"/>
        <w:jc w:val="both"/>
        <w:rPr>
          <w:rFonts w:ascii="Times New Roman" w:eastAsia="Arial CYR" w:hAnsi="Times New Roman" w:cs="Times New Roman"/>
          <w:sz w:val="28"/>
          <w:szCs w:val="28"/>
        </w:rPr>
      </w:pPr>
      <w:r w:rsidRPr="00B63F2D">
        <w:rPr>
          <w:rFonts w:ascii="Times New Roman" w:hAnsi="Times New Roman" w:cs="Times New Roman"/>
          <w:sz w:val="28"/>
          <w:szCs w:val="28"/>
        </w:rPr>
        <w:t xml:space="preserve">- адрес официального интернет-сайта: </w:t>
      </w:r>
      <w:r w:rsidRPr="00B63F2D">
        <w:rPr>
          <w:rFonts w:ascii="Times New Roman" w:hAnsi="Times New Roman" w:cs="Times New Roman"/>
          <w:bCs/>
          <w:sz w:val="28"/>
          <w:szCs w:val="28"/>
          <w:lang w:val="en-US"/>
        </w:rPr>
        <w:t>www</w:t>
      </w:r>
      <w:r w:rsidRPr="00B63F2D">
        <w:rPr>
          <w:rFonts w:ascii="Times New Roman" w:hAnsi="Times New Roman" w:cs="Times New Roman"/>
          <w:bCs/>
          <w:sz w:val="28"/>
          <w:szCs w:val="28"/>
        </w:rPr>
        <w:t>.</w:t>
      </w:r>
      <w:r w:rsidRPr="00B63F2D">
        <w:rPr>
          <w:rFonts w:ascii="Times New Roman" w:hAnsi="Times New Roman" w:cs="Times New Roman"/>
          <w:sz w:val="28"/>
          <w:szCs w:val="28"/>
        </w:rPr>
        <w:t xml:space="preserve"> </w:t>
      </w:r>
      <w:hyperlink r:id="rId6" w:tgtFrame="_blank" w:history="1">
        <w:r w:rsidRPr="00B63F2D">
          <w:rPr>
            <w:rStyle w:val="a5"/>
            <w:rFonts w:ascii="Times New Roman" w:hAnsi="Times New Roman" w:cs="Times New Roman"/>
            <w:bCs/>
            <w:sz w:val="28"/>
            <w:szCs w:val="28"/>
          </w:rPr>
          <w:t>magistr.kvels55.ru</w:t>
        </w:r>
      </w:hyperlink>
      <w:r w:rsidRPr="00B63F2D">
        <w:rPr>
          <w:rFonts w:ascii="Times New Roman" w:hAnsi="Times New Roman" w:cs="Times New Roman"/>
          <w:sz w:val="28"/>
          <w:szCs w:val="28"/>
        </w:rPr>
        <w:t>;</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 режим работы: с понедельника по четверг с 8-00 часов до 17-00 часов. </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пятница - с 8-00 часов до 14-00 часов. </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приёмные дни: вторник – с 8.00 до 12.30, четверг - с 14-00 часов до 17-00 часов.</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перерыв с 12.30 до 14.00, суббота, воскресенье - выходные дни.</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Справочный телефон: 8(3812) 930-242; 8(3812) 930-218. </w:t>
      </w:r>
    </w:p>
    <w:p w:rsidR="00B63F2D" w:rsidRDefault="008D2B92"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1.5</w:t>
      </w:r>
      <w:r w:rsidR="00A12D19" w:rsidRPr="00B63F2D">
        <w:rPr>
          <w:rFonts w:ascii="Times New Roman" w:hAnsi="Times New Roman" w:cs="Times New Roman"/>
          <w:sz w:val="28"/>
          <w:szCs w:val="28"/>
        </w:rPr>
        <w:t xml:space="preserve">.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B63F2D" w:rsidRDefault="00A12D19"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1) в письменной форме, в том числе с использованием средств электронной передачи данных; </w:t>
      </w:r>
    </w:p>
    <w:p w:rsidR="008D2B92" w:rsidRPr="00B63F2D" w:rsidRDefault="00A12D19"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2) с использованием средств телефонной связи. </w:t>
      </w:r>
    </w:p>
    <w:p w:rsidR="007F757F" w:rsidRPr="00B63F2D" w:rsidRDefault="008D2B92"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1.6</w:t>
      </w:r>
      <w:r w:rsidR="00A12D19" w:rsidRPr="00B63F2D">
        <w:rPr>
          <w:rFonts w:ascii="Times New Roman" w:hAnsi="Times New Roman" w:cs="Times New Roman"/>
          <w:sz w:val="28"/>
          <w:szCs w:val="28"/>
        </w:rPr>
        <w:t xml:space="preserve">. При ответах на телефонные звонки и устные обращения </w:t>
      </w:r>
      <w:r w:rsidRPr="00B63F2D">
        <w:rPr>
          <w:rFonts w:ascii="Times New Roman" w:hAnsi="Times New Roman" w:cs="Times New Roman"/>
          <w:sz w:val="28"/>
          <w:szCs w:val="28"/>
        </w:rPr>
        <w:t xml:space="preserve">специалист </w:t>
      </w:r>
      <w:r w:rsidR="00A12D19" w:rsidRPr="00B63F2D">
        <w:rPr>
          <w:rFonts w:ascii="Times New Roman" w:hAnsi="Times New Roman" w:cs="Times New Roman"/>
          <w:sz w:val="28"/>
          <w:szCs w:val="28"/>
        </w:rPr>
        <w:t xml:space="preserve">Администрации </w:t>
      </w:r>
      <w:r w:rsidR="00B63F2D">
        <w:rPr>
          <w:rFonts w:ascii="Times New Roman" w:hAnsi="Times New Roman" w:cs="Times New Roman"/>
          <w:sz w:val="28"/>
          <w:szCs w:val="28"/>
        </w:rPr>
        <w:t>Магистрального</w:t>
      </w:r>
      <w:r w:rsidRPr="00B63F2D">
        <w:rPr>
          <w:rFonts w:ascii="Times New Roman" w:hAnsi="Times New Roman" w:cs="Times New Roman"/>
          <w:sz w:val="28"/>
          <w:szCs w:val="28"/>
        </w:rPr>
        <w:t xml:space="preserve"> сельского поселения </w:t>
      </w:r>
      <w:r w:rsidR="00A12D19" w:rsidRPr="00B63F2D">
        <w:rPr>
          <w:rFonts w:ascii="Times New Roman" w:hAnsi="Times New Roman" w:cs="Times New Roman"/>
          <w:sz w:val="28"/>
          <w:szCs w:val="28"/>
        </w:rPr>
        <w:t xml:space="preserve">в вежливой форме информируют заявителя по интересующим его вопросам. </w:t>
      </w:r>
    </w:p>
    <w:p w:rsidR="007F757F" w:rsidRPr="00B63F2D" w:rsidRDefault="007F757F"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1.7</w:t>
      </w:r>
      <w:r w:rsidR="00A12D19" w:rsidRPr="00B63F2D">
        <w:rPr>
          <w:rFonts w:ascii="Times New Roman" w:hAnsi="Times New Roman" w:cs="Times New Roman"/>
          <w:sz w:val="28"/>
          <w:szCs w:val="28"/>
        </w:rPr>
        <w:t xml:space="preserve">.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7F757F" w:rsidRDefault="00A12D19" w:rsidP="00B63F2D">
      <w:pPr>
        <w:spacing w:after="0" w:line="240" w:lineRule="auto"/>
        <w:ind w:firstLine="709"/>
        <w:jc w:val="both"/>
        <w:rPr>
          <w:rFonts w:ascii="Times New Roman" w:hAnsi="Times New Roman" w:cs="Times New Roman"/>
          <w:sz w:val="28"/>
          <w:szCs w:val="28"/>
        </w:rPr>
      </w:pPr>
      <w:r w:rsidRPr="00B63F2D">
        <w:rPr>
          <w:rFonts w:ascii="Times New Roman" w:hAnsi="Times New Roman" w:cs="Times New Roman"/>
          <w:sz w:val="28"/>
          <w:szCs w:val="28"/>
        </w:rPr>
        <w:t>1.</w:t>
      </w:r>
      <w:r w:rsidR="007F757F" w:rsidRPr="00B63F2D">
        <w:rPr>
          <w:rFonts w:ascii="Times New Roman" w:hAnsi="Times New Roman" w:cs="Times New Roman"/>
          <w:sz w:val="28"/>
          <w:szCs w:val="28"/>
        </w:rPr>
        <w:t>8</w:t>
      </w:r>
      <w:r w:rsidRPr="00B63F2D">
        <w:rPr>
          <w:rFonts w:ascii="Times New Roman" w:hAnsi="Times New Roman" w:cs="Times New Roman"/>
          <w:sz w:val="28"/>
          <w:szCs w:val="28"/>
        </w:rPr>
        <w:t>. С</w:t>
      </w:r>
      <w:r w:rsidRPr="00D475F1">
        <w:rPr>
          <w:rFonts w:ascii="Times New Roman" w:hAnsi="Times New Roman" w:cs="Times New Roman"/>
          <w:sz w:val="28"/>
          <w:szCs w:val="28"/>
        </w:rPr>
        <w:t xml:space="preserve">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7F757F">
        <w:rPr>
          <w:rFonts w:ascii="Times New Roman" w:hAnsi="Times New Roman" w:cs="Times New Roman"/>
          <w:sz w:val="28"/>
          <w:szCs w:val="28"/>
        </w:rPr>
        <w:t xml:space="preserve">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7F757F">
        <w:rPr>
          <w:rFonts w:ascii="Times New Roman" w:hAnsi="Times New Roman" w:cs="Times New Roman"/>
          <w:sz w:val="28"/>
          <w:szCs w:val="28"/>
        </w:rPr>
        <w:t>сельского поселения</w:t>
      </w:r>
      <w:r w:rsidRPr="00D475F1">
        <w:rPr>
          <w:rFonts w:ascii="Times New Roman" w:hAnsi="Times New Roman" w:cs="Times New Roman"/>
          <w:sz w:val="28"/>
          <w:szCs w:val="28"/>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7F757F" w:rsidRDefault="007F757F" w:rsidP="00B63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12D19" w:rsidRPr="00D475F1">
        <w:rPr>
          <w:rFonts w:ascii="Times New Roman" w:hAnsi="Times New Roman" w:cs="Times New Roman"/>
          <w:sz w:val="28"/>
          <w:szCs w:val="28"/>
        </w:rPr>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7F757F" w:rsidRDefault="007F757F" w:rsidP="00B63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A12D19" w:rsidRPr="00D475F1">
        <w:rPr>
          <w:rFonts w:ascii="Times New Roman" w:hAnsi="Times New Roman" w:cs="Times New Roman"/>
          <w:sz w:val="28"/>
          <w:szCs w:val="28"/>
        </w:rPr>
        <w:t>.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B63F2D" w:rsidRDefault="00B63F2D" w:rsidP="00B63F2D">
      <w:pPr>
        <w:spacing w:after="0" w:line="240" w:lineRule="auto"/>
        <w:ind w:firstLine="709"/>
        <w:jc w:val="both"/>
        <w:rPr>
          <w:rFonts w:ascii="Times New Roman" w:hAnsi="Times New Roman" w:cs="Times New Roman"/>
          <w:sz w:val="28"/>
          <w:szCs w:val="28"/>
        </w:rPr>
      </w:pPr>
    </w:p>
    <w:p w:rsidR="007F757F" w:rsidRPr="00B63F2D" w:rsidRDefault="00A12D19" w:rsidP="00B63F2D">
      <w:pPr>
        <w:spacing w:after="0" w:line="240" w:lineRule="auto"/>
        <w:ind w:firstLine="709"/>
        <w:jc w:val="center"/>
        <w:rPr>
          <w:rFonts w:ascii="Times New Roman" w:hAnsi="Times New Roman" w:cs="Times New Roman"/>
          <w:b/>
          <w:sz w:val="28"/>
          <w:szCs w:val="28"/>
        </w:rPr>
      </w:pPr>
      <w:r w:rsidRPr="00B63F2D">
        <w:rPr>
          <w:rFonts w:ascii="Times New Roman" w:hAnsi="Times New Roman" w:cs="Times New Roman"/>
          <w:b/>
          <w:sz w:val="28"/>
          <w:szCs w:val="28"/>
        </w:rPr>
        <w:lastRenderedPageBreak/>
        <w:t>Раздел 2. Стандарт предоставления муниципальной услуги</w:t>
      </w:r>
    </w:p>
    <w:p w:rsidR="006B0903" w:rsidRDefault="006B0903" w:rsidP="00B63F2D">
      <w:pPr>
        <w:spacing w:after="0" w:line="240" w:lineRule="auto"/>
        <w:ind w:firstLine="709"/>
        <w:jc w:val="center"/>
        <w:rPr>
          <w:rFonts w:ascii="Times New Roman" w:hAnsi="Times New Roman" w:cs="Times New Roman"/>
          <w:sz w:val="28"/>
          <w:szCs w:val="28"/>
        </w:rPr>
      </w:pPr>
    </w:p>
    <w:p w:rsidR="007F757F"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2.1. Наименование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F757F"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2.2. Наименование органа, предоставляющего муниципальную услугу</w:t>
      </w:r>
      <w:r w:rsidR="007F757F">
        <w:rPr>
          <w:rFonts w:ascii="Times New Roman" w:hAnsi="Times New Roman" w:cs="Times New Roman"/>
          <w:sz w:val="28"/>
          <w:szCs w:val="28"/>
        </w:rPr>
        <w:t>.</w:t>
      </w:r>
      <w:r w:rsidRPr="00D475F1">
        <w:rPr>
          <w:rFonts w:ascii="Times New Roman" w:hAnsi="Times New Roman" w:cs="Times New Roman"/>
          <w:sz w:val="28"/>
          <w:szCs w:val="28"/>
        </w:rPr>
        <w:t xml:space="preserve"> </w:t>
      </w:r>
    </w:p>
    <w:p w:rsidR="007F757F"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2.2.1. Муниципальная услуга предоставляется Администрацией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7F757F">
        <w:rPr>
          <w:rFonts w:ascii="Times New Roman" w:hAnsi="Times New Roman" w:cs="Times New Roman"/>
          <w:sz w:val="28"/>
          <w:szCs w:val="28"/>
        </w:rPr>
        <w:t>сельского поселения</w:t>
      </w:r>
      <w:r w:rsidR="00B63F2D">
        <w:rPr>
          <w:rFonts w:ascii="Times New Roman" w:hAnsi="Times New Roman" w:cs="Times New Roman"/>
          <w:sz w:val="28"/>
          <w:szCs w:val="28"/>
        </w:rPr>
        <w:t xml:space="preserve"> Омского муниципального района Омской области</w:t>
      </w:r>
      <w:r w:rsidR="007F757F">
        <w:rPr>
          <w:rFonts w:ascii="Times New Roman" w:hAnsi="Times New Roman" w:cs="Times New Roman"/>
          <w:sz w:val="28"/>
          <w:szCs w:val="28"/>
        </w:rPr>
        <w:t xml:space="preserve"> </w:t>
      </w:r>
      <w:r w:rsidRPr="00D475F1">
        <w:rPr>
          <w:rFonts w:ascii="Times New Roman" w:hAnsi="Times New Roman" w:cs="Times New Roman"/>
          <w:sz w:val="28"/>
          <w:szCs w:val="28"/>
        </w:rPr>
        <w:t>в лице</w:t>
      </w:r>
      <w:r w:rsidR="007F757F">
        <w:rPr>
          <w:rFonts w:ascii="Times New Roman" w:hAnsi="Times New Roman" w:cs="Times New Roman"/>
          <w:sz w:val="28"/>
          <w:szCs w:val="28"/>
        </w:rPr>
        <w:t xml:space="preserve"> специалиста Администрации</w:t>
      </w:r>
      <w:r w:rsidRPr="00D475F1">
        <w:rPr>
          <w:rFonts w:ascii="Times New Roman" w:hAnsi="Times New Roman" w:cs="Times New Roman"/>
          <w:sz w:val="28"/>
          <w:szCs w:val="28"/>
        </w:rPr>
        <w:t xml:space="preserve">. За получением муниципальной услуги заявитель вправе обратиться непосредственно в орган, предоставляющий муниципальную услугу, либо через «МФЦ». </w:t>
      </w:r>
    </w:p>
    <w:p w:rsidR="007F757F" w:rsidRDefault="00760F63" w:rsidP="00B63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00A12D19" w:rsidRPr="00D475F1">
        <w:rPr>
          <w:rFonts w:ascii="Times New Roman" w:hAnsi="Times New Roman" w:cs="Times New Roman"/>
          <w:sz w:val="28"/>
          <w:szCs w:val="28"/>
        </w:rPr>
        <w:t>.</w:t>
      </w:r>
      <w:r w:rsidR="007F757F">
        <w:rPr>
          <w:rFonts w:ascii="Times New Roman" w:hAnsi="Times New Roman" w:cs="Times New Roman"/>
          <w:sz w:val="28"/>
          <w:szCs w:val="28"/>
        </w:rPr>
        <w:t xml:space="preserve">Специалист Администрации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7F757F">
        <w:rPr>
          <w:rFonts w:ascii="Times New Roman" w:hAnsi="Times New Roman" w:cs="Times New Roman"/>
          <w:sz w:val="28"/>
          <w:szCs w:val="28"/>
        </w:rPr>
        <w:t>сельского поселения</w:t>
      </w:r>
      <w:r w:rsidR="00A12D19" w:rsidRPr="00D475F1">
        <w:rPr>
          <w:rFonts w:ascii="Times New Roman" w:hAnsi="Times New Roman" w:cs="Times New Roman"/>
          <w:sz w:val="28"/>
          <w:szCs w:val="28"/>
        </w:rPr>
        <w:t>, предоставляющи</w:t>
      </w:r>
      <w:r w:rsidR="007F757F">
        <w:rPr>
          <w:rFonts w:ascii="Times New Roman" w:hAnsi="Times New Roman" w:cs="Times New Roman"/>
          <w:sz w:val="28"/>
          <w:szCs w:val="28"/>
        </w:rPr>
        <w:t>й</w:t>
      </w:r>
      <w:r w:rsidR="00A12D19" w:rsidRPr="00D475F1">
        <w:rPr>
          <w:rFonts w:ascii="Times New Roman" w:hAnsi="Times New Roman" w:cs="Times New Roman"/>
          <w:sz w:val="28"/>
          <w:szCs w:val="28"/>
        </w:rPr>
        <w:t xml:space="preserve">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sidR="007F757F">
        <w:rPr>
          <w:rFonts w:ascii="Times New Roman" w:hAnsi="Times New Roman" w:cs="Times New Roman"/>
          <w:sz w:val="28"/>
          <w:szCs w:val="28"/>
        </w:rPr>
        <w:t xml:space="preserve">. </w:t>
      </w:r>
    </w:p>
    <w:p w:rsidR="00B63F2D"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2.</w:t>
      </w:r>
      <w:r w:rsidR="00760F63">
        <w:rPr>
          <w:rFonts w:ascii="Times New Roman" w:hAnsi="Times New Roman" w:cs="Times New Roman"/>
          <w:sz w:val="28"/>
          <w:szCs w:val="28"/>
        </w:rPr>
        <w:t>3.2</w:t>
      </w:r>
      <w:r w:rsidRPr="00D475F1">
        <w:rPr>
          <w:rFonts w:ascii="Times New Roman" w:hAnsi="Times New Roman" w:cs="Times New Roman"/>
          <w:sz w:val="28"/>
          <w:szCs w:val="28"/>
        </w:rPr>
        <w:t xml:space="preserve">. Результатом предоставления муниципальной услуги в случае поступления заявления о выдаче разрешения на строительство объектов капитального строительства являются выдача заявителю: </w:t>
      </w:r>
    </w:p>
    <w:p w:rsidR="00613B39"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w:t>
      </w:r>
      <w:r w:rsidR="00B63F2D">
        <w:rPr>
          <w:rFonts w:ascii="Times New Roman" w:hAnsi="Times New Roman" w:cs="Times New Roman"/>
          <w:sz w:val="28"/>
          <w:szCs w:val="28"/>
        </w:rPr>
        <w:t>распоряжение</w:t>
      </w:r>
      <w:r w:rsidRPr="00D475F1">
        <w:rPr>
          <w:rFonts w:ascii="Times New Roman" w:hAnsi="Times New Roman" w:cs="Times New Roman"/>
          <w:sz w:val="28"/>
          <w:szCs w:val="28"/>
        </w:rPr>
        <w:t xml:space="preserve"> Администрации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7F757F">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приложением данного уведомления;</w:t>
      </w:r>
    </w:p>
    <w:p w:rsidR="00613B39"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 </w:t>
      </w:r>
      <w:r w:rsidR="00B63F2D">
        <w:rPr>
          <w:rFonts w:ascii="Times New Roman" w:hAnsi="Times New Roman" w:cs="Times New Roman"/>
          <w:sz w:val="28"/>
          <w:szCs w:val="28"/>
        </w:rPr>
        <w:t>распоряжение</w:t>
      </w:r>
      <w:r w:rsidRPr="00D475F1">
        <w:rPr>
          <w:rFonts w:ascii="Times New Roman" w:hAnsi="Times New Roman" w:cs="Times New Roman"/>
          <w:sz w:val="28"/>
          <w:szCs w:val="28"/>
        </w:rPr>
        <w:t xml:space="preserve"> Администрации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613B39">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приложением данного уведомления.</w:t>
      </w:r>
    </w:p>
    <w:p w:rsidR="00613B39" w:rsidRDefault="00760F63" w:rsidP="00B63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2.3.3</w:t>
      </w:r>
      <w:r w:rsidR="00A12D19" w:rsidRPr="00D475F1">
        <w:rPr>
          <w:rFonts w:ascii="Times New Roman" w:hAnsi="Times New Roman" w:cs="Times New Roman"/>
          <w:sz w:val="28"/>
          <w:szCs w:val="28"/>
        </w:rPr>
        <w:t xml:space="preserve">. Результатом предоставления муниципальной услуги в случае поступления уведомления о внесении </w:t>
      </w:r>
      <w:r w:rsidR="00B63F2D" w:rsidRPr="00D475F1">
        <w:rPr>
          <w:rFonts w:ascii="Times New Roman" w:hAnsi="Times New Roman" w:cs="Times New Roman"/>
          <w:sz w:val="28"/>
          <w:szCs w:val="28"/>
        </w:rPr>
        <w:t>изменений,</w:t>
      </w:r>
      <w:r w:rsidR="00A12D19" w:rsidRPr="00D475F1">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B63F2D" w:rsidRPr="00D475F1">
        <w:rPr>
          <w:rFonts w:ascii="Times New Roman" w:hAnsi="Times New Roman" w:cs="Times New Roman"/>
          <w:sz w:val="28"/>
          <w:szCs w:val="28"/>
        </w:rPr>
        <w:t>на земельном участке,</w:t>
      </w:r>
      <w:r w:rsidR="00A12D19" w:rsidRPr="00D475F1">
        <w:rPr>
          <w:rFonts w:ascii="Times New Roman" w:hAnsi="Times New Roman" w:cs="Times New Roman"/>
          <w:sz w:val="28"/>
          <w:szCs w:val="28"/>
        </w:rPr>
        <w:t xml:space="preserve"> являются выдача заявителю:</w:t>
      </w:r>
    </w:p>
    <w:p w:rsidR="00613B39"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 - </w:t>
      </w:r>
      <w:r w:rsidR="00B63F2D">
        <w:rPr>
          <w:rFonts w:ascii="Times New Roman" w:hAnsi="Times New Roman" w:cs="Times New Roman"/>
          <w:sz w:val="28"/>
          <w:szCs w:val="28"/>
        </w:rPr>
        <w:t>распоряжение</w:t>
      </w:r>
      <w:r w:rsidRPr="00D475F1">
        <w:rPr>
          <w:rFonts w:ascii="Times New Roman" w:hAnsi="Times New Roman" w:cs="Times New Roman"/>
          <w:sz w:val="28"/>
          <w:szCs w:val="28"/>
        </w:rPr>
        <w:t xml:space="preserve"> Администрации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613B39">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
    <w:p w:rsidR="00613B39"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w:t>
      </w:r>
      <w:r w:rsidR="00B63F2D">
        <w:rPr>
          <w:rFonts w:ascii="Times New Roman" w:hAnsi="Times New Roman" w:cs="Times New Roman"/>
          <w:sz w:val="28"/>
          <w:szCs w:val="28"/>
        </w:rPr>
        <w:t>распоряжение</w:t>
      </w:r>
      <w:r w:rsidRPr="00D475F1">
        <w:rPr>
          <w:rFonts w:ascii="Times New Roman" w:hAnsi="Times New Roman" w:cs="Times New Roman"/>
          <w:sz w:val="28"/>
          <w:szCs w:val="28"/>
        </w:rPr>
        <w:t xml:space="preserve"> Администрации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613B39">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
    <w:p w:rsidR="00613B39" w:rsidRPr="00B63F2D" w:rsidRDefault="00A12D19" w:rsidP="00B63F2D">
      <w:pPr>
        <w:spacing w:after="0" w:line="240" w:lineRule="auto"/>
        <w:ind w:firstLine="709"/>
        <w:jc w:val="both"/>
        <w:rPr>
          <w:rFonts w:ascii="Times New Roman" w:hAnsi="Times New Roman" w:cs="Times New Roman"/>
          <w:b/>
          <w:sz w:val="28"/>
          <w:szCs w:val="28"/>
        </w:rPr>
      </w:pPr>
      <w:r w:rsidRPr="00B63F2D">
        <w:rPr>
          <w:rFonts w:ascii="Times New Roman" w:hAnsi="Times New Roman" w:cs="Times New Roman"/>
          <w:b/>
          <w:sz w:val="28"/>
          <w:szCs w:val="28"/>
        </w:rPr>
        <w:t xml:space="preserve">2.4. Срок предоставления муниципальной услуги </w:t>
      </w:r>
    </w:p>
    <w:p w:rsidR="00613B39"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2.4.1. Издание </w:t>
      </w:r>
      <w:r w:rsidR="002159D7">
        <w:rPr>
          <w:rFonts w:ascii="Times New Roman" w:hAnsi="Times New Roman" w:cs="Times New Roman"/>
          <w:sz w:val="28"/>
          <w:szCs w:val="28"/>
        </w:rPr>
        <w:t>распоряжение</w:t>
      </w:r>
      <w:r w:rsidRPr="00D475F1">
        <w:rPr>
          <w:rFonts w:ascii="Times New Roman" w:hAnsi="Times New Roman" w:cs="Times New Roman"/>
          <w:sz w:val="28"/>
          <w:szCs w:val="28"/>
        </w:rPr>
        <w:t xml:space="preserve">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указанием всех оснований направления такого уведомления) осуществляется в течение 7 рабочих дней со дня поступления уведомления в Администрацию</w:t>
      </w:r>
      <w:r w:rsidR="00613B39">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613B39">
        <w:rPr>
          <w:rFonts w:ascii="Times New Roman" w:hAnsi="Times New Roman" w:cs="Times New Roman"/>
          <w:sz w:val="28"/>
          <w:szCs w:val="28"/>
        </w:rPr>
        <w:t>сельского поселения</w:t>
      </w:r>
      <w:r w:rsidRPr="00D475F1">
        <w:rPr>
          <w:rFonts w:ascii="Times New Roman" w:hAnsi="Times New Roman" w:cs="Times New Roman"/>
          <w:sz w:val="28"/>
          <w:szCs w:val="28"/>
        </w:rPr>
        <w:t>.</w:t>
      </w:r>
    </w:p>
    <w:p w:rsidR="00613B39"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2.4.2.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издание </w:t>
      </w:r>
      <w:r w:rsidR="002159D7">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указанием все оснований направления такого уведомления) осуществляется в течение 7 рабочих дней со дня поступления уведомления в Администрацию</w:t>
      </w:r>
      <w:r w:rsidR="00613B39">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613B39">
        <w:rPr>
          <w:rFonts w:ascii="Times New Roman" w:hAnsi="Times New Roman" w:cs="Times New Roman"/>
          <w:sz w:val="28"/>
          <w:szCs w:val="28"/>
        </w:rPr>
        <w:t>сельского поселения</w:t>
      </w:r>
      <w:r w:rsidRPr="00D475F1">
        <w:rPr>
          <w:rFonts w:ascii="Times New Roman" w:hAnsi="Times New Roman" w:cs="Times New Roman"/>
          <w:sz w:val="28"/>
          <w:szCs w:val="28"/>
        </w:rPr>
        <w:t>.</w:t>
      </w:r>
    </w:p>
    <w:p w:rsidR="00FA0241"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2.4.3.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FA0241">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заявления и документов, необходимых для предоставления муниципальной услуги (по дате регистрации).</w:t>
      </w:r>
    </w:p>
    <w:p w:rsidR="004533A2"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2.4.5. Сроки выполнения конкретных административных процедур указаны в соответствующих подразделах раздела 3 Административного регламента. </w:t>
      </w:r>
    </w:p>
    <w:p w:rsidR="004533A2"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2.5. Перечень нормативных правовых актов, непосредственно регулирующих предоставление муниципальной услуги </w:t>
      </w:r>
    </w:p>
    <w:p w:rsidR="005B08C4"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 - Градостроительным кодексом Российской Федерации от 29.12.2004 № 190-ФЗ</w:t>
      </w:r>
      <w:r w:rsidR="005B08C4">
        <w:rPr>
          <w:rFonts w:ascii="Times New Roman" w:hAnsi="Times New Roman" w:cs="Times New Roman"/>
          <w:sz w:val="28"/>
          <w:szCs w:val="28"/>
        </w:rPr>
        <w:t>;</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 - Федеральным законом от 06.10.2003 № 131-ФЗ «Об общих принципах организации местного самоуправления в Российской Федерации»;</w:t>
      </w:r>
    </w:p>
    <w:p w:rsidR="005B08C4" w:rsidRDefault="005B08C4" w:rsidP="00B63F2D">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12D19" w:rsidRPr="00D475F1">
        <w:rPr>
          <w:rFonts w:ascii="Times New Roman" w:hAnsi="Times New Roman" w:cs="Times New Roman"/>
          <w:sz w:val="28"/>
          <w:szCs w:val="28"/>
        </w:rPr>
        <w:t>Пр</w:t>
      </w:r>
      <w:r>
        <w:rPr>
          <w:rFonts w:ascii="Times New Roman" w:hAnsi="Times New Roman" w:cs="Times New Roman"/>
          <w:sz w:val="28"/>
          <w:szCs w:val="28"/>
        </w:rPr>
        <w:t>оектом Приказа Минстроя России «</w:t>
      </w:r>
      <w:r w:rsidR="00A12D19" w:rsidRPr="00D475F1">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w:t>
      </w:r>
      <w:r>
        <w:rPr>
          <w:rFonts w:ascii="Times New Roman" w:hAnsi="Times New Roman" w:cs="Times New Roman"/>
          <w:sz w:val="28"/>
          <w:szCs w:val="28"/>
        </w:rPr>
        <w:t>а»</w:t>
      </w:r>
      <w:r w:rsidR="00A12D19" w:rsidRPr="00D475F1">
        <w:rPr>
          <w:rFonts w:ascii="Times New Roman" w:hAnsi="Times New Roman" w:cs="Times New Roman"/>
          <w:sz w:val="28"/>
          <w:szCs w:val="28"/>
        </w:rPr>
        <w:t xml:space="preserve"> (по состоянию на 13.08.2018) (подготовлен Минстроем России);</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 Постановлением Правительства Российской Федерации от 16.02.2008 № 87 «О составе разделов проектной документации и требованиях к их содержанию»;</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 Уставом</w:t>
      </w:r>
      <w:r w:rsidR="005B08C4">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5B08C4">
        <w:rPr>
          <w:rFonts w:ascii="Times New Roman" w:hAnsi="Times New Roman" w:cs="Times New Roman"/>
          <w:sz w:val="28"/>
          <w:szCs w:val="28"/>
        </w:rPr>
        <w:t>сельского поселения</w:t>
      </w:r>
      <w:r w:rsidRPr="00D475F1">
        <w:rPr>
          <w:rFonts w:ascii="Times New Roman" w:hAnsi="Times New Roman" w:cs="Times New Roman"/>
          <w:sz w:val="28"/>
          <w:szCs w:val="28"/>
        </w:rPr>
        <w:t>;</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 настоящим Административным регламентом. </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 </w:t>
      </w:r>
      <w:r w:rsidRPr="002159D7">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r w:rsidRPr="00D475F1">
        <w:rPr>
          <w:rFonts w:ascii="Times New Roman" w:hAnsi="Times New Roman" w:cs="Times New Roman"/>
          <w:sz w:val="28"/>
          <w:szCs w:val="28"/>
        </w:rPr>
        <w:t xml:space="preserve"> </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2.6.1. 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(направляются) </w:t>
      </w:r>
      <w:r w:rsidR="005B08C4">
        <w:rPr>
          <w:rFonts w:ascii="Times New Roman" w:hAnsi="Times New Roman" w:cs="Times New Roman"/>
          <w:sz w:val="28"/>
          <w:szCs w:val="28"/>
        </w:rPr>
        <w:t xml:space="preserve">заявителями </w:t>
      </w:r>
      <w:r w:rsidRPr="00D475F1">
        <w:rPr>
          <w:rFonts w:ascii="Times New Roman" w:hAnsi="Times New Roman" w:cs="Times New Roman"/>
          <w:sz w:val="28"/>
          <w:szCs w:val="28"/>
        </w:rPr>
        <w:t xml:space="preserve">одним из следующих способов: </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на бумажном носителе посредством личного обращения; </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 почтовым отправлением с уведомлением о вручении в адрес Администрации</w:t>
      </w:r>
      <w:r w:rsidR="005B08C4">
        <w:rPr>
          <w:rFonts w:ascii="Times New Roman" w:hAnsi="Times New Roman" w:cs="Times New Roman"/>
          <w:sz w:val="28"/>
          <w:szCs w:val="28"/>
        </w:rPr>
        <w:t xml:space="preserve"> </w:t>
      </w:r>
      <w:r w:rsidR="003C3494">
        <w:rPr>
          <w:rFonts w:ascii="Times New Roman" w:hAnsi="Times New Roman" w:cs="Times New Roman"/>
          <w:sz w:val="28"/>
          <w:szCs w:val="28"/>
        </w:rPr>
        <w:t>Магистрального</w:t>
      </w:r>
      <w:bookmarkStart w:id="0" w:name="_GoBack"/>
      <w:bookmarkEnd w:id="0"/>
      <w:r w:rsidR="005B08C4">
        <w:rPr>
          <w:rFonts w:ascii="Times New Roman" w:hAnsi="Times New Roman" w:cs="Times New Roman"/>
          <w:sz w:val="28"/>
          <w:szCs w:val="28"/>
        </w:rPr>
        <w:t xml:space="preserve"> сельского поселения</w:t>
      </w:r>
      <w:r w:rsidRPr="00D475F1">
        <w:rPr>
          <w:rFonts w:ascii="Times New Roman" w:hAnsi="Times New Roman" w:cs="Times New Roman"/>
          <w:sz w:val="28"/>
          <w:szCs w:val="28"/>
        </w:rPr>
        <w:t>;</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 через многофункциональный центр; </w:t>
      </w:r>
    </w:p>
    <w:p w:rsidR="005B08C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через Единый портал государственных и муниципальных услуг (в случае наличия технической возможности). </w:t>
      </w:r>
    </w:p>
    <w:p w:rsidR="0047712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2.6.2. В Уведомлении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 </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кадастровый номер земельного участка (при его наличии), адрес или описание местоположения земельного участка; </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8) почтовый адрес и (или) адрес электронной почты для связи с застройщиком; </w:t>
      </w:r>
    </w:p>
    <w:p w:rsidR="00692D84"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9) способ направления застройщику уведомлений. </w:t>
      </w:r>
    </w:p>
    <w:p w:rsidR="005F3970" w:rsidRPr="002159D7" w:rsidRDefault="00A12D19" w:rsidP="00B63F2D">
      <w:pPr>
        <w:spacing w:after="0" w:line="240" w:lineRule="auto"/>
        <w:ind w:left="708" w:firstLine="708"/>
        <w:jc w:val="both"/>
        <w:rPr>
          <w:rFonts w:ascii="Times New Roman" w:hAnsi="Times New Roman" w:cs="Times New Roman"/>
          <w:b/>
          <w:sz w:val="28"/>
          <w:szCs w:val="28"/>
        </w:rPr>
      </w:pPr>
      <w:r w:rsidRPr="00D475F1">
        <w:rPr>
          <w:rFonts w:ascii="Times New Roman" w:hAnsi="Times New Roman" w:cs="Times New Roman"/>
          <w:sz w:val="28"/>
          <w:szCs w:val="28"/>
        </w:rPr>
        <w:t xml:space="preserve">2.6.3 Уведомление предоставляется по форме согласно Приложению 1 к настоящему Административному регламенту </w:t>
      </w:r>
      <w:r w:rsidRPr="002159D7">
        <w:rPr>
          <w:rFonts w:ascii="Times New Roman" w:hAnsi="Times New Roman" w:cs="Times New Roman"/>
          <w:b/>
          <w:sz w:val="28"/>
          <w:szCs w:val="28"/>
        </w:rPr>
        <w:t xml:space="preserve">с приложением следующих документов: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w:t>
      </w:r>
      <w:r w:rsidR="005F3970">
        <w:rPr>
          <w:rFonts w:ascii="Times New Roman" w:hAnsi="Times New Roman" w:cs="Times New Roman"/>
          <w:sz w:val="28"/>
          <w:szCs w:val="28"/>
        </w:rPr>
        <w:t>м от 25 июня 2002 года N 73-ФЗ «</w:t>
      </w:r>
      <w:r w:rsidRPr="00D475F1">
        <w:rPr>
          <w:rFonts w:ascii="Times New Roman" w:hAnsi="Times New Roman" w:cs="Times New Roman"/>
          <w:sz w:val="28"/>
          <w:szCs w:val="28"/>
        </w:rPr>
        <w:t>Об объектах культурного наследия (памятниках истории и культуры</w:t>
      </w:r>
      <w:r w:rsidR="005F3970">
        <w:rPr>
          <w:rFonts w:ascii="Times New Roman" w:hAnsi="Times New Roman" w:cs="Times New Roman"/>
          <w:sz w:val="28"/>
          <w:szCs w:val="28"/>
        </w:rPr>
        <w:t xml:space="preserve">) народов Российской Федерации» </w:t>
      </w:r>
      <w:r w:rsidRPr="00D475F1">
        <w:rPr>
          <w:rFonts w:ascii="Times New Roman" w:hAnsi="Times New Roman" w:cs="Times New Roman"/>
          <w:sz w:val="28"/>
          <w:szCs w:val="28"/>
        </w:rPr>
        <w:t xml:space="preserve">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w:t>
      </w:r>
      <w:r w:rsidRPr="00D475F1">
        <w:rPr>
          <w:rFonts w:ascii="Times New Roman" w:hAnsi="Times New Roman" w:cs="Times New Roman"/>
          <w:sz w:val="28"/>
          <w:szCs w:val="28"/>
        </w:rPr>
        <w:lastRenderedPageBreak/>
        <w:t xml:space="preserve">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2.6.4. Документы (их копии или сведения, содержащиеся в них), указанные в пункте 1 части 2.6.2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2.6.5. Документы, указанные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2.6.6.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9 части 2.6.2 настоящего регламента, уведомление об этом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5F3970">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с у</w:t>
      </w:r>
      <w:r w:rsidR="005F3970">
        <w:rPr>
          <w:rFonts w:ascii="Times New Roman" w:hAnsi="Times New Roman" w:cs="Times New Roman"/>
          <w:sz w:val="28"/>
          <w:szCs w:val="28"/>
        </w:rPr>
        <w:t>казанием изменяемых параметров р</w:t>
      </w:r>
      <w:r w:rsidRPr="00D475F1">
        <w:rPr>
          <w:rFonts w:ascii="Times New Roman" w:hAnsi="Times New Roman" w:cs="Times New Roman"/>
          <w:sz w:val="28"/>
          <w:szCs w:val="28"/>
        </w:rPr>
        <w:t xml:space="preserve">ассмотрение указанного уведомления осуществляется в соответствии с частью 2.6 настоящего регламента.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2.6.7.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право застройщика осуществлять строительство или реконструкцию сохраняется. При этом направление нового уведомления о планируемом строительстве не требуется.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2.6.8. </w:t>
      </w:r>
      <w:r w:rsidR="005F3970" w:rsidRPr="002159D7">
        <w:rPr>
          <w:rFonts w:ascii="Times New Roman" w:hAnsi="Times New Roman" w:cs="Times New Roman"/>
          <w:b/>
          <w:sz w:val="28"/>
          <w:szCs w:val="28"/>
        </w:rPr>
        <w:t xml:space="preserve">Специалист </w:t>
      </w:r>
      <w:r w:rsidRPr="002159D7">
        <w:rPr>
          <w:rFonts w:ascii="Times New Roman" w:hAnsi="Times New Roman" w:cs="Times New Roman"/>
          <w:b/>
          <w:sz w:val="28"/>
          <w:szCs w:val="28"/>
        </w:rPr>
        <w:t xml:space="preserve">Администрации </w:t>
      </w:r>
      <w:r w:rsidR="002159D7" w:rsidRPr="002159D7">
        <w:rPr>
          <w:rFonts w:ascii="Times New Roman" w:hAnsi="Times New Roman" w:cs="Times New Roman"/>
          <w:b/>
          <w:sz w:val="28"/>
          <w:szCs w:val="28"/>
        </w:rPr>
        <w:t xml:space="preserve">Магистрального </w:t>
      </w:r>
      <w:r w:rsidR="005F3970" w:rsidRPr="002159D7">
        <w:rPr>
          <w:rFonts w:ascii="Times New Roman" w:hAnsi="Times New Roman" w:cs="Times New Roman"/>
          <w:b/>
          <w:sz w:val="28"/>
          <w:szCs w:val="28"/>
        </w:rPr>
        <w:t xml:space="preserve">сельского </w:t>
      </w:r>
      <w:r w:rsidRPr="002159D7">
        <w:rPr>
          <w:rFonts w:ascii="Times New Roman" w:hAnsi="Times New Roman" w:cs="Times New Roman"/>
          <w:b/>
          <w:sz w:val="28"/>
          <w:szCs w:val="28"/>
        </w:rPr>
        <w:t>не вправе требовать от заявителя:</w:t>
      </w:r>
      <w:r w:rsidRPr="00D475F1">
        <w:rPr>
          <w:rFonts w:ascii="Times New Roman" w:hAnsi="Times New Roman" w:cs="Times New Roman"/>
          <w:sz w:val="28"/>
          <w:szCs w:val="28"/>
        </w:rPr>
        <w:t xml:space="preserve">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5F3970"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 </w:t>
      </w:r>
    </w:p>
    <w:p w:rsidR="0091440D" w:rsidRPr="002159D7" w:rsidRDefault="00A12D19" w:rsidP="00B63F2D">
      <w:pPr>
        <w:spacing w:after="0" w:line="240" w:lineRule="auto"/>
        <w:ind w:left="708" w:firstLine="708"/>
        <w:jc w:val="both"/>
        <w:rPr>
          <w:rFonts w:ascii="Times New Roman" w:hAnsi="Times New Roman" w:cs="Times New Roman"/>
          <w:b/>
          <w:sz w:val="28"/>
          <w:szCs w:val="28"/>
        </w:rPr>
      </w:pPr>
      <w:r w:rsidRPr="0091440D">
        <w:rPr>
          <w:rFonts w:ascii="Times New Roman" w:hAnsi="Times New Roman" w:cs="Times New Roman"/>
          <w:sz w:val="28"/>
          <w:szCs w:val="28"/>
        </w:rPr>
        <w:t>2.7.</w:t>
      </w:r>
      <w:r w:rsidR="0091440D">
        <w:rPr>
          <w:rFonts w:ascii="Times New Roman" w:hAnsi="Times New Roman" w:cs="Times New Roman"/>
          <w:sz w:val="28"/>
          <w:szCs w:val="28"/>
        </w:rPr>
        <w:t xml:space="preserve"> </w:t>
      </w:r>
      <w:r w:rsidRPr="00D475F1">
        <w:rPr>
          <w:rFonts w:ascii="Times New Roman" w:hAnsi="Times New Roman" w:cs="Times New Roman"/>
          <w:sz w:val="28"/>
          <w:szCs w:val="28"/>
        </w:rPr>
        <w:t xml:space="preserve"> </w:t>
      </w:r>
      <w:r w:rsidRPr="002159D7">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муниципальной услуги 2.7.1. Основаниями для отказа в приеме документов являются: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если содержание заявления не позволяет установить предмет обращения;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2.7.3. В случае отсутствия в уведомлении о планируемом строительстве сведений, предусмотренных частью 2.6.2 настоящего регламента, или документов, предусмотренных пунктами 2 - 4 части 2.6.3 насто</w:t>
      </w:r>
      <w:r w:rsidR="002159D7">
        <w:rPr>
          <w:rFonts w:ascii="Times New Roman" w:hAnsi="Times New Roman" w:cs="Times New Roman"/>
          <w:sz w:val="28"/>
          <w:szCs w:val="28"/>
        </w:rPr>
        <w:t>ящего регламента, Администрация</w:t>
      </w:r>
      <w:r w:rsidR="0091440D">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91440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91440D" w:rsidRPr="002159D7"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2.8. </w:t>
      </w:r>
      <w:r w:rsidRPr="002159D7">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 2.8.1. Оснований для приостановления предоставления муниципальной услуги законодательством Российской Федерации не установлено.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2.9.1. Услуги, необходимые и обязательные для предоставления муниципальной услуги, в случае подачи уведомления о планируемом строительстве или реконструкции объекта индивидуального жилищного строительства или садового дома не предусмотрены.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2.9.2. Услуги, необходимые и обязательные для предоставления муниципальной услуги,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отсутствуют.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2.10. Размер платы, взимаемой с заявителя при пред</w:t>
      </w:r>
      <w:r w:rsidR="0091440D">
        <w:rPr>
          <w:rFonts w:ascii="Times New Roman" w:hAnsi="Times New Roman" w:cs="Times New Roman"/>
          <w:sz w:val="28"/>
          <w:szCs w:val="28"/>
        </w:rPr>
        <w:t>оставлении муниципальной услуги.</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2.10.1. Предоставление муниципальной услуги осуществляется без взимания платы.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2.12.2. Максимальный срок ожидания в очереди при получении результата предоставления муниципальной услуги составляет 15 минут.</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2.13. Срок и порядок регистрации заявления о предоставлении муниципальной услуги </w:t>
      </w:r>
    </w:p>
    <w:p w:rsidR="0091440D"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 с момента поступления заявления в Администрацию</w:t>
      </w:r>
      <w:r w:rsidR="0091440D">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91440D">
        <w:rPr>
          <w:rFonts w:ascii="Times New Roman" w:hAnsi="Times New Roman" w:cs="Times New Roman"/>
          <w:sz w:val="28"/>
          <w:szCs w:val="28"/>
        </w:rPr>
        <w:t>сельского поселения</w:t>
      </w:r>
      <w:r w:rsidRPr="00D475F1">
        <w:rPr>
          <w:rFonts w:ascii="Times New Roman" w:hAnsi="Times New Roman" w:cs="Times New Roman"/>
          <w:sz w:val="28"/>
          <w:szCs w:val="28"/>
        </w:rPr>
        <w:t>.</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2.14.1. Заявителю или его представителю должен быть обеспечен свободный доступ к местам предоставления муниципальной услуги. Заявителю или его представителю предоставляется возможность воспользоваться существующей парковкой для автомашин, расположенной </w:t>
      </w:r>
      <w:r w:rsidRPr="00D475F1">
        <w:rPr>
          <w:rFonts w:ascii="Times New Roman" w:hAnsi="Times New Roman" w:cs="Times New Roman"/>
          <w:sz w:val="28"/>
          <w:szCs w:val="28"/>
        </w:rPr>
        <w:lastRenderedPageBreak/>
        <w:t xml:space="preserve">возле административного здания, в котором размещается орган, предоставляющий муниципальную услугу. </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2.14.3. Вход в помещение должен быть оборудован информационной табличкой, содержащей наименование организации. </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 </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 2.14.13. На информационных стендах размещается следующая информация: </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 извлечения из текста административного регламента с приложениями; </w:t>
      </w:r>
    </w:p>
    <w:p w:rsidR="00365CE5"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3) перечень документов, необходимых для получения муниципальной услуги;</w:t>
      </w:r>
    </w:p>
    <w:p w:rsidR="00417B2C"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4) порядок обжалования решений, действий или бездействия должностных лиц, предоставляющих муниципальную услугу. </w:t>
      </w:r>
    </w:p>
    <w:p w:rsidR="00417B2C"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2.14.14. В здании Администрации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E61F27">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«МФЦ». </w:t>
      </w:r>
    </w:p>
    <w:p w:rsidR="002159D7"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2.13. Показатели доступности и качества муниципальной услуги 2.13.1. Показатели доступности муниципальной услуги характеризуются: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соотношением количества полученных заявлений в электронной форме к количеству бумажных заявлений;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соотношением количества полученных обжалований деятельности органа, уполномоченного на предоставление муниципальной услуги, по </w:t>
      </w:r>
      <w:r w:rsidRPr="00D475F1">
        <w:rPr>
          <w:rFonts w:ascii="Times New Roman" w:hAnsi="Times New Roman" w:cs="Times New Roman"/>
          <w:sz w:val="28"/>
          <w:szCs w:val="28"/>
        </w:rPr>
        <w:lastRenderedPageBreak/>
        <w:t xml:space="preserve">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2.13.2. Показатели качества муниципальной услуги характеризуются: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2.13.3.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2.13.4. Предоставление муниципальной услуги может осуществляться </w:t>
      </w:r>
      <w:r w:rsidR="00A35113">
        <w:rPr>
          <w:rFonts w:ascii="Times New Roman" w:hAnsi="Times New Roman" w:cs="Times New Roman"/>
          <w:sz w:val="28"/>
          <w:szCs w:val="28"/>
        </w:rPr>
        <w:t xml:space="preserve"> в «МФЦ». </w:t>
      </w:r>
      <w:r w:rsidRPr="00D475F1">
        <w:rPr>
          <w:rFonts w:ascii="Times New Roman" w:hAnsi="Times New Roman" w:cs="Times New Roman"/>
          <w:sz w:val="28"/>
          <w:szCs w:val="28"/>
        </w:rPr>
        <w:t>В случае обращения заявителя с заявлением о предоставлении муниципальной услуги в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«МФЦ».</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2.13.5.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1) возможность знакомиться с информацией о муниципальной услуге;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возможность представлять заявление и документы, необходимые для предоставления муниципальной услуги; </w:t>
      </w:r>
    </w:p>
    <w:p w:rsidR="00A35113"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возможность осуществлять мониторинг хода предоставления муниципальной услуги; </w:t>
      </w:r>
    </w:p>
    <w:p w:rsidR="00A12D19" w:rsidRPr="00D475F1" w:rsidRDefault="00A12D19" w:rsidP="00B63F2D">
      <w:pPr>
        <w:spacing w:after="0" w:line="240" w:lineRule="auto"/>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 возможность получения результатов предоставления муниципальной услуги в электронном виде в случаях, не запрещенных федеральным законом. </w:t>
      </w:r>
    </w:p>
    <w:p w:rsidR="002159D7" w:rsidRDefault="002159D7" w:rsidP="00B63F2D">
      <w:pPr>
        <w:spacing w:line="240" w:lineRule="auto"/>
        <w:jc w:val="center"/>
        <w:rPr>
          <w:rFonts w:ascii="Times New Roman" w:hAnsi="Times New Roman" w:cs="Times New Roman"/>
          <w:sz w:val="28"/>
          <w:szCs w:val="28"/>
        </w:rPr>
      </w:pPr>
    </w:p>
    <w:p w:rsidR="00A35113" w:rsidRPr="002159D7" w:rsidRDefault="00A12D19" w:rsidP="00B63F2D">
      <w:pPr>
        <w:spacing w:line="240" w:lineRule="auto"/>
        <w:jc w:val="center"/>
        <w:rPr>
          <w:rFonts w:ascii="Times New Roman" w:hAnsi="Times New Roman" w:cs="Times New Roman"/>
          <w:b/>
          <w:sz w:val="28"/>
          <w:szCs w:val="28"/>
        </w:rPr>
      </w:pPr>
      <w:r w:rsidRPr="002159D7">
        <w:rPr>
          <w:rFonts w:ascii="Times New Roman" w:hAnsi="Times New Roman" w:cs="Times New Roman"/>
          <w:b/>
          <w:sz w:val="28"/>
          <w:szCs w:val="28"/>
        </w:rPr>
        <w:t>Раздел 3.</w:t>
      </w:r>
    </w:p>
    <w:p w:rsidR="00A35113" w:rsidRPr="002159D7" w:rsidRDefault="00A12D19" w:rsidP="00B63F2D">
      <w:pPr>
        <w:spacing w:line="240" w:lineRule="auto"/>
        <w:ind w:firstLine="708"/>
        <w:jc w:val="both"/>
        <w:rPr>
          <w:rFonts w:ascii="Times New Roman" w:hAnsi="Times New Roman" w:cs="Times New Roman"/>
          <w:b/>
          <w:sz w:val="28"/>
          <w:szCs w:val="28"/>
        </w:rPr>
      </w:pPr>
      <w:r w:rsidRPr="002159D7">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35113"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3.1. Состав административных процедур </w:t>
      </w:r>
    </w:p>
    <w:p w:rsidR="00A35113" w:rsidRPr="002159D7" w:rsidRDefault="00A12D19" w:rsidP="00B63F2D">
      <w:pPr>
        <w:spacing w:after="0" w:line="240" w:lineRule="auto"/>
        <w:ind w:firstLine="708"/>
        <w:jc w:val="both"/>
        <w:rPr>
          <w:rFonts w:ascii="Times New Roman" w:hAnsi="Times New Roman" w:cs="Times New Roman"/>
          <w:b/>
          <w:sz w:val="28"/>
          <w:szCs w:val="28"/>
        </w:rPr>
      </w:pPr>
      <w:r w:rsidRPr="00D475F1">
        <w:rPr>
          <w:rFonts w:ascii="Times New Roman" w:hAnsi="Times New Roman" w:cs="Times New Roman"/>
          <w:sz w:val="28"/>
          <w:szCs w:val="28"/>
        </w:rPr>
        <w:t xml:space="preserve">3.1.1. </w:t>
      </w:r>
      <w:r w:rsidRPr="002159D7">
        <w:rPr>
          <w:rFonts w:ascii="Times New Roman" w:hAnsi="Times New Roman" w:cs="Times New Roman"/>
          <w:b/>
          <w:sz w:val="28"/>
          <w:szCs w:val="28"/>
        </w:rPr>
        <w:t xml:space="preserve">предоставление муниципальной услуги включает в себя следующие административные процедуры: </w:t>
      </w:r>
    </w:p>
    <w:p w:rsidR="00A35113"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3.1.1.1. прием, проверка и регистрация документов; </w:t>
      </w:r>
    </w:p>
    <w:p w:rsidR="002159D7" w:rsidRDefault="00A12D19" w:rsidP="002159D7">
      <w:pPr>
        <w:spacing w:after="0" w:line="240" w:lineRule="auto"/>
        <w:ind w:left="708"/>
        <w:jc w:val="both"/>
        <w:rPr>
          <w:rFonts w:ascii="Times New Roman" w:hAnsi="Times New Roman" w:cs="Times New Roman"/>
          <w:sz w:val="28"/>
          <w:szCs w:val="28"/>
        </w:rPr>
      </w:pPr>
      <w:r w:rsidRPr="00D475F1">
        <w:rPr>
          <w:rFonts w:ascii="Times New Roman" w:hAnsi="Times New Roman" w:cs="Times New Roman"/>
          <w:sz w:val="28"/>
          <w:szCs w:val="28"/>
        </w:rPr>
        <w:t>3.1.1.2. подготовка результата предоставления муниципальной услуги; 3.1.1.3. подписание и выдача результа</w:t>
      </w:r>
      <w:r w:rsidR="002159D7">
        <w:rPr>
          <w:rFonts w:ascii="Times New Roman" w:hAnsi="Times New Roman" w:cs="Times New Roman"/>
          <w:sz w:val="28"/>
          <w:szCs w:val="28"/>
        </w:rPr>
        <w:t xml:space="preserve">та предоставления муниципальной </w:t>
      </w:r>
      <w:r w:rsidRPr="00D475F1">
        <w:rPr>
          <w:rFonts w:ascii="Times New Roman" w:hAnsi="Times New Roman" w:cs="Times New Roman"/>
          <w:sz w:val="28"/>
          <w:szCs w:val="28"/>
        </w:rPr>
        <w:t xml:space="preserve">услуги </w:t>
      </w:r>
    </w:p>
    <w:p w:rsidR="00C46839" w:rsidRDefault="00A12D19" w:rsidP="00B63F2D">
      <w:pPr>
        <w:spacing w:after="0" w:line="240" w:lineRule="auto"/>
        <w:ind w:left="708"/>
        <w:jc w:val="both"/>
        <w:rPr>
          <w:rFonts w:ascii="Times New Roman" w:hAnsi="Times New Roman" w:cs="Times New Roman"/>
          <w:sz w:val="28"/>
          <w:szCs w:val="28"/>
        </w:rPr>
      </w:pPr>
      <w:r w:rsidRPr="00D475F1">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r w:rsidR="00C46839">
        <w:rPr>
          <w:rFonts w:ascii="Times New Roman" w:hAnsi="Times New Roman" w:cs="Times New Roman"/>
          <w:sz w:val="28"/>
          <w:szCs w:val="28"/>
        </w:rPr>
        <w:t>.</w:t>
      </w:r>
      <w:r w:rsidRPr="00D475F1">
        <w:rPr>
          <w:rFonts w:ascii="Times New Roman" w:hAnsi="Times New Roman" w:cs="Times New Roman"/>
          <w:sz w:val="28"/>
          <w:szCs w:val="28"/>
        </w:rPr>
        <w:t xml:space="preserve"> </w:t>
      </w:r>
    </w:p>
    <w:p w:rsidR="00C46839" w:rsidRPr="002159D7" w:rsidRDefault="00A12D19" w:rsidP="00B63F2D">
      <w:pPr>
        <w:spacing w:after="0" w:line="240" w:lineRule="auto"/>
        <w:ind w:firstLine="708"/>
        <w:jc w:val="both"/>
        <w:rPr>
          <w:rFonts w:ascii="Times New Roman" w:hAnsi="Times New Roman" w:cs="Times New Roman"/>
          <w:b/>
          <w:sz w:val="28"/>
          <w:szCs w:val="28"/>
        </w:rPr>
      </w:pPr>
      <w:r w:rsidRPr="002159D7">
        <w:rPr>
          <w:rFonts w:ascii="Times New Roman" w:hAnsi="Times New Roman" w:cs="Times New Roman"/>
          <w:b/>
          <w:sz w:val="28"/>
          <w:szCs w:val="28"/>
        </w:rPr>
        <w:t xml:space="preserve">3.2.1. Прием и регистрация документов осуществляются Администрацией </w:t>
      </w:r>
      <w:r w:rsidR="002159D7" w:rsidRPr="002159D7">
        <w:rPr>
          <w:rFonts w:ascii="Times New Roman" w:hAnsi="Times New Roman" w:cs="Times New Roman"/>
          <w:b/>
          <w:sz w:val="28"/>
          <w:szCs w:val="28"/>
        </w:rPr>
        <w:t>Магистрального</w:t>
      </w:r>
      <w:r w:rsidR="002159D7" w:rsidRPr="00B63F2D">
        <w:rPr>
          <w:rFonts w:ascii="Times New Roman" w:hAnsi="Times New Roman" w:cs="Times New Roman"/>
          <w:sz w:val="28"/>
          <w:szCs w:val="28"/>
        </w:rPr>
        <w:t xml:space="preserve"> </w:t>
      </w:r>
      <w:r w:rsidR="00C46839" w:rsidRPr="002159D7">
        <w:rPr>
          <w:rFonts w:ascii="Times New Roman" w:hAnsi="Times New Roman" w:cs="Times New Roman"/>
          <w:b/>
          <w:sz w:val="28"/>
          <w:szCs w:val="28"/>
        </w:rPr>
        <w:t xml:space="preserve">сельского поселения </w:t>
      </w:r>
      <w:r w:rsidRPr="002159D7">
        <w:rPr>
          <w:rFonts w:ascii="Times New Roman" w:hAnsi="Times New Roman" w:cs="Times New Roman"/>
          <w:b/>
          <w:sz w:val="28"/>
          <w:szCs w:val="28"/>
        </w:rPr>
        <w:t xml:space="preserve">и «МФЦ».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3.2.2. Основанием для начала выполнения административной процедуры является: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обращение заявителя (представителя заявителя) непосредственно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или </w:t>
      </w:r>
      <w:r w:rsidR="00A73E05">
        <w:rPr>
          <w:rFonts w:ascii="Times New Roman" w:hAnsi="Times New Roman" w:cs="Times New Roman"/>
          <w:sz w:val="28"/>
          <w:szCs w:val="28"/>
        </w:rPr>
        <w:t xml:space="preserve"> </w:t>
      </w:r>
      <w:r w:rsidRPr="00D475F1">
        <w:rPr>
          <w:rFonts w:ascii="Times New Roman" w:hAnsi="Times New Roman" w:cs="Times New Roman"/>
          <w:sz w:val="28"/>
          <w:szCs w:val="28"/>
        </w:rPr>
        <w:t xml:space="preserve">«МФЦ» с заявлением о предоставлении муниципальной услуги (уведомление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 и комплектом документов, необходимых для предоставления муниципальной услуги;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направление документов заявителя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через Единый портал (в случае наличия технической возможности);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3) направление документов заявителя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или «МФЦ» посредством почтовой связи.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3.2.3. При обращении заявителя (представителя заявителя) непосредственно в Администрацию</w:t>
      </w:r>
      <w:r w:rsidR="00A73E05">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сельского поселения специалист</w:t>
      </w:r>
      <w:r w:rsidRPr="00D475F1">
        <w:rPr>
          <w:rFonts w:ascii="Times New Roman" w:hAnsi="Times New Roman" w:cs="Times New Roman"/>
          <w:sz w:val="28"/>
          <w:szCs w:val="28"/>
        </w:rPr>
        <w:t xml:space="preserve">, ответственный за прием документов: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устанавливает предмет обращения;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проверяет документ, удостоверяющий личность заявителя (если заявление представлено заявителем лично);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4) оформляет расписку о принятии документов к рассмотрению по форме согласно Приложению 2 к административному регламенту (далее - расписка);</w:t>
      </w:r>
    </w:p>
    <w:p w:rsidR="002159D7"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 регистрирует документы в установленном порядке;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В случае получения заявления и приложенных к нему документов из «МФЦ»</w:t>
      </w:r>
      <w:r w:rsidR="00A73E05">
        <w:rPr>
          <w:rFonts w:ascii="Times New Roman" w:hAnsi="Times New Roman" w:cs="Times New Roman"/>
          <w:sz w:val="28"/>
          <w:szCs w:val="28"/>
        </w:rPr>
        <w:t xml:space="preserve"> лицо</w:t>
      </w:r>
      <w:r w:rsidRPr="00D475F1">
        <w:rPr>
          <w:rFonts w:ascii="Times New Roman" w:hAnsi="Times New Roman" w:cs="Times New Roman"/>
          <w:sz w:val="28"/>
          <w:szCs w:val="28"/>
        </w:rPr>
        <w:t>, ответственное за прием и регистрацию документов заявителя, регистрирует их не позднее дня получения заявления Администрацией</w:t>
      </w:r>
      <w:r w:rsidR="00A73E05">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сельского поселения</w:t>
      </w:r>
      <w:r w:rsidRPr="00D475F1">
        <w:rPr>
          <w:rFonts w:ascii="Times New Roman" w:hAnsi="Times New Roman" w:cs="Times New Roman"/>
          <w:sz w:val="28"/>
          <w:szCs w:val="28"/>
        </w:rPr>
        <w:t xml:space="preserve">. </w:t>
      </w:r>
    </w:p>
    <w:p w:rsidR="00A73E05"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3.2.4.</w:t>
      </w:r>
      <w:r w:rsidR="00A73E05">
        <w:rPr>
          <w:rFonts w:ascii="Times New Roman" w:hAnsi="Times New Roman" w:cs="Times New Roman"/>
          <w:sz w:val="28"/>
          <w:szCs w:val="28"/>
        </w:rPr>
        <w:t xml:space="preserve"> Лицо</w:t>
      </w:r>
      <w:r w:rsidRPr="00D475F1">
        <w:rPr>
          <w:rFonts w:ascii="Times New Roman" w:hAnsi="Times New Roman" w:cs="Times New Roman"/>
          <w:sz w:val="28"/>
          <w:szCs w:val="28"/>
        </w:rPr>
        <w:t>, ответственн</w:t>
      </w:r>
      <w:r w:rsidR="00A73E05">
        <w:rPr>
          <w:rFonts w:ascii="Times New Roman" w:hAnsi="Times New Roman" w:cs="Times New Roman"/>
          <w:sz w:val="28"/>
          <w:szCs w:val="28"/>
        </w:rPr>
        <w:t>ое</w:t>
      </w:r>
      <w:r w:rsidRPr="00D475F1">
        <w:rPr>
          <w:rFonts w:ascii="Times New Roman" w:hAnsi="Times New Roman" w:cs="Times New Roman"/>
          <w:sz w:val="28"/>
          <w:szCs w:val="28"/>
        </w:rPr>
        <w:t xml:space="preserve"> за прием и регистрацию документов заявителя, после регистрации документов заявителя передает их Главе</w:t>
      </w:r>
      <w:r w:rsidR="00A73E05">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сельского поселения</w:t>
      </w:r>
      <w:r w:rsidRPr="00D475F1">
        <w:rPr>
          <w:rFonts w:ascii="Times New Roman" w:hAnsi="Times New Roman" w:cs="Times New Roman"/>
          <w:sz w:val="28"/>
          <w:szCs w:val="28"/>
        </w:rPr>
        <w:t xml:space="preserve">, который по результатам рассмотрения передает их лицу, ответственному за подготовку результата предоставления муниципальной услуги по выдаче постановления о соответствии или не соответствии параметров планируемого строительства или реконструкции объекта индивидуального жилищного строительство (далее - уполномоченное структурное подразделение). </w:t>
      </w:r>
    </w:p>
    <w:p w:rsidR="00E91959"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w:t>
      </w:r>
      <w:r w:rsidR="00F3573F">
        <w:rPr>
          <w:rFonts w:ascii="Times New Roman" w:hAnsi="Times New Roman" w:cs="Times New Roman"/>
          <w:sz w:val="28"/>
          <w:szCs w:val="28"/>
        </w:rPr>
        <w:t xml:space="preserve"> специалистом</w:t>
      </w:r>
      <w:r w:rsidRPr="00D475F1">
        <w:rPr>
          <w:rFonts w:ascii="Times New Roman" w:hAnsi="Times New Roman" w:cs="Times New Roman"/>
          <w:sz w:val="28"/>
          <w:szCs w:val="28"/>
        </w:rPr>
        <w:t xml:space="preserve">, ответственным за формирование личного дела заявителя и экспертизу документов, документов, представленных заявителем. </w:t>
      </w:r>
    </w:p>
    <w:p w:rsidR="00E91959"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3.2.8. 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 </w:t>
      </w:r>
    </w:p>
    <w:p w:rsidR="00E91959" w:rsidRPr="002159D7" w:rsidRDefault="00A12D19" w:rsidP="00B63F2D">
      <w:pPr>
        <w:spacing w:after="0" w:line="240" w:lineRule="auto"/>
        <w:ind w:firstLine="708"/>
        <w:jc w:val="both"/>
        <w:rPr>
          <w:rFonts w:ascii="Times New Roman" w:hAnsi="Times New Roman" w:cs="Times New Roman"/>
          <w:b/>
          <w:sz w:val="28"/>
          <w:szCs w:val="28"/>
        </w:rPr>
      </w:pPr>
      <w:r w:rsidRPr="002159D7">
        <w:rPr>
          <w:rFonts w:ascii="Times New Roman" w:hAnsi="Times New Roman" w:cs="Times New Roman"/>
          <w:b/>
          <w:sz w:val="28"/>
          <w:szCs w:val="28"/>
        </w:rPr>
        <w:t xml:space="preserve">3.3. Формирование и направление межведомственных запросов </w:t>
      </w:r>
    </w:p>
    <w:p w:rsidR="00E91959"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r w:rsidR="00E91959">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E91959">
        <w:rPr>
          <w:rFonts w:ascii="Times New Roman" w:hAnsi="Times New Roman" w:cs="Times New Roman"/>
          <w:sz w:val="28"/>
          <w:szCs w:val="28"/>
        </w:rPr>
        <w:t>сельского поселения</w:t>
      </w:r>
      <w:r w:rsidRPr="00D475F1">
        <w:rPr>
          <w:rFonts w:ascii="Times New Roman" w:hAnsi="Times New Roman" w:cs="Times New Roman"/>
          <w:sz w:val="28"/>
          <w:szCs w:val="28"/>
        </w:rPr>
        <w:t>.</w:t>
      </w:r>
    </w:p>
    <w:p w:rsidR="00E91959"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r w:rsidR="00E91959">
        <w:rPr>
          <w:rFonts w:ascii="Times New Roman" w:hAnsi="Times New Roman" w:cs="Times New Roman"/>
          <w:sz w:val="28"/>
          <w:szCs w:val="28"/>
        </w:rPr>
        <w:t>.</w:t>
      </w:r>
      <w:r w:rsidRPr="00D475F1">
        <w:rPr>
          <w:rFonts w:ascii="Times New Roman" w:hAnsi="Times New Roman" w:cs="Times New Roman"/>
          <w:sz w:val="28"/>
          <w:szCs w:val="28"/>
        </w:rPr>
        <w:t xml:space="preserve">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3.3.2. Межведомственные запросы могут быть направлены: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на бумажном носителе - посредством почтовой связи или нарочным; - в электронной форме</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 путем отправки по электронной почте, с использованием </w:t>
      </w:r>
      <w:proofErr w:type="spellStart"/>
      <w:r w:rsidRPr="00D475F1">
        <w:rPr>
          <w:rFonts w:ascii="Times New Roman" w:hAnsi="Times New Roman" w:cs="Times New Roman"/>
          <w:sz w:val="28"/>
          <w:szCs w:val="28"/>
        </w:rPr>
        <w:t>вебсервисов</w:t>
      </w:r>
      <w:proofErr w:type="spellEnd"/>
      <w:r w:rsidRPr="00D475F1">
        <w:rPr>
          <w:rFonts w:ascii="Times New Roman" w:hAnsi="Times New Roman" w:cs="Times New Roman"/>
          <w:sz w:val="28"/>
          <w:szCs w:val="28"/>
        </w:rPr>
        <w:t xml:space="preserve"> или с помощью системы межведомственного электронного взаимодействия.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3.3.3. В случае подготовки межведомственного запроса в Администрации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7C2D3D">
        <w:rPr>
          <w:rFonts w:ascii="Times New Roman" w:hAnsi="Times New Roman" w:cs="Times New Roman"/>
          <w:sz w:val="28"/>
          <w:szCs w:val="28"/>
        </w:rPr>
        <w:t xml:space="preserve">сельского поселения специалист 1 категории </w:t>
      </w:r>
      <w:r w:rsidRPr="00D475F1">
        <w:rPr>
          <w:rFonts w:ascii="Times New Roman" w:hAnsi="Times New Roman" w:cs="Times New Roman"/>
          <w:sz w:val="28"/>
          <w:szCs w:val="28"/>
        </w:rPr>
        <w:t xml:space="preserve">готовит запрос и направляет в орган (организацию), в распоряжении которых находятся запрашиваемые документы (их копии или сведения, содержащиеся в них).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3.3.4. Максимальный срок выполнения действий - 1 рабочий день.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3.3.5.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3.3.6. 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3.3.7.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3.3.8. При поступлении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7C2D3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ответов на межведомственные запросы они регистрируются</w:t>
      </w:r>
      <w:r w:rsidR="007C2D3D">
        <w:rPr>
          <w:rFonts w:ascii="Times New Roman" w:hAnsi="Times New Roman" w:cs="Times New Roman"/>
          <w:sz w:val="28"/>
          <w:szCs w:val="28"/>
        </w:rPr>
        <w:t xml:space="preserve"> лицом</w:t>
      </w:r>
      <w:r w:rsidRPr="00D475F1">
        <w:rPr>
          <w:rFonts w:ascii="Times New Roman" w:hAnsi="Times New Roman" w:cs="Times New Roman"/>
          <w:sz w:val="28"/>
          <w:szCs w:val="28"/>
        </w:rPr>
        <w:t xml:space="preserve">,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3.3.9.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 </w:t>
      </w:r>
    </w:p>
    <w:p w:rsidR="007C2D3D" w:rsidRPr="002159D7" w:rsidRDefault="00A12D19" w:rsidP="00B63F2D">
      <w:pPr>
        <w:spacing w:after="0" w:line="240" w:lineRule="auto"/>
        <w:ind w:firstLine="708"/>
        <w:jc w:val="both"/>
        <w:rPr>
          <w:rFonts w:ascii="Times New Roman" w:hAnsi="Times New Roman" w:cs="Times New Roman"/>
          <w:b/>
          <w:sz w:val="28"/>
          <w:szCs w:val="28"/>
        </w:rPr>
      </w:pPr>
      <w:r w:rsidRPr="002159D7">
        <w:rPr>
          <w:rFonts w:ascii="Times New Roman" w:hAnsi="Times New Roman" w:cs="Times New Roman"/>
          <w:b/>
          <w:sz w:val="28"/>
          <w:szCs w:val="28"/>
        </w:rPr>
        <w:t xml:space="preserve">3.4. Подготовка результата предоставления муниципальной услуги </w:t>
      </w:r>
    </w:p>
    <w:p w:rsidR="002159D7"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3.4.1. При рассмотрении уведомления о планируемом строительстве или реконструкции объекта индивидуального жилищного строительства или садового дома,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проводит проверку в течение семи рабочих дней со дня поступления уведомления о планируемом строительстве, за исключением случая, предусмотренного пунктом 1 части 3.4.2: </w:t>
      </w:r>
    </w:p>
    <w:p w:rsidR="002159D7"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а) проводит проверку соответствия указанных в уведомлении о планируемом строительстве параметров объекта индивидуального жилищного </w:t>
      </w:r>
      <w:r w:rsidRPr="00D475F1">
        <w:rPr>
          <w:rFonts w:ascii="Times New Roman" w:hAnsi="Times New Roman" w:cs="Times New Roman"/>
          <w:sz w:val="28"/>
          <w:szCs w:val="28"/>
        </w:rPr>
        <w:lastRenderedPageBreak/>
        <w:t xml:space="preserve">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7C2D3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б)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45602"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3.4.2.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C45602">
        <w:rPr>
          <w:rFonts w:ascii="Times New Roman" w:hAnsi="Times New Roman" w:cs="Times New Roman"/>
          <w:sz w:val="28"/>
          <w:szCs w:val="28"/>
        </w:rPr>
        <w:t xml:space="preserve"> специалист</w:t>
      </w:r>
      <w:r w:rsidRPr="00D475F1">
        <w:rPr>
          <w:rFonts w:ascii="Times New Roman" w:hAnsi="Times New Roman" w:cs="Times New Roman"/>
          <w:sz w:val="28"/>
          <w:szCs w:val="28"/>
        </w:rPr>
        <w:t>:</w:t>
      </w:r>
    </w:p>
    <w:p w:rsidR="00C45602"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а) в срок не более чем три рабочих дня со дня поступления этого уведомления при отсутствии оснований для его возврата, предусмотренных 2.7.3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w:t>
      </w:r>
    </w:p>
    <w:p w:rsidR="002159D7"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б)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w:t>
      </w:r>
      <w:r w:rsidRPr="00D475F1">
        <w:rPr>
          <w:rFonts w:ascii="Times New Roman" w:hAnsi="Times New Roman" w:cs="Times New Roman"/>
          <w:sz w:val="28"/>
          <w:szCs w:val="28"/>
        </w:rPr>
        <w:lastRenderedPageBreak/>
        <w:t xml:space="preserve">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Администрации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C45602">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w:t>
      </w:r>
      <w:r w:rsidR="002159D7">
        <w:rPr>
          <w:rFonts w:ascii="Times New Roman" w:hAnsi="Times New Roman" w:cs="Times New Roman"/>
          <w:sz w:val="28"/>
          <w:szCs w:val="28"/>
        </w:rPr>
        <w:t>ктов капитального строительства;</w:t>
      </w:r>
      <w:r w:rsidRPr="00D475F1">
        <w:rPr>
          <w:rFonts w:ascii="Times New Roman" w:hAnsi="Times New Roman" w:cs="Times New Roman"/>
          <w:sz w:val="28"/>
          <w:szCs w:val="28"/>
        </w:rPr>
        <w:t xml:space="preserve"> </w:t>
      </w:r>
    </w:p>
    <w:p w:rsidR="00C45602"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в)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310F7" w:rsidRDefault="00A12D19" w:rsidP="00B63F2D">
      <w:pPr>
        <w:spacing w:after="0" w:line="240" w:lineRule="auto"/>
        <w:ind w:firstLine="708"/>
        <w:jc w:val="both"/>
        <w:rPr>
          <w:rFonts w:ascii="Times New Roman" w:hAnsi="Times New Roman" w:cs="Times New Roman"/>
          <w:sz w:val="28"/>
          <w:szCs w:val="28"/>
        </w:rPr>
      </w:pPr>
      <w:r w:rsidRPr="008F178C">
        <w:rPr>
          <w:rFonts w:ascii="Times New Roman" w:hAnsi="Times New Roman" w:cs="Times New Roman"/>
          <w:sz w:val="28"/>
          <w:szCs w:val="28"/>
        </w:rPr>
        <w:t>3.4.3. Уведомление</w:t>
      </w:r>
      <w:r w:rsidRPr="00D475F1">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D475F1">
        <w:rPr>
          <w:rFonts w:ascii="Times New Roman" w:hAnsi="Times New Roman" w:cs="Times New Roman"/>
          <w:sz w:val="28"/>
          <w:szCs w:val="28"/>
        </w:rPr>
        <w:lastRenderedPageBreak/>
        <w:t>или садового дома на земельном участке направляется застройщику только в случае, если:</w:t>
      </w:r>
    </w:p>
    <w:p w:rsidR="00C310F7"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w:t>
      </w:r>
    </w:p>
    <w:p w:rsidR="00C310F7"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310F7"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E02E90"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г) в срок, указанный в </w:t>
      </w:r>
      <w:proofErr w:type="spellStart"/>
      <w:r w:rsidRPr="00D475F1">
        <w:rPr>
          <w:rFonts w:ascii="Times New Roman" w:hAnsi="Times New Roman" w:cs="Times New Roman"/>
          <w:sz w:val="28"/>
          <w:szCs w:val="28"/>
        </w:rPr>
        <w:t>п.п</w:t>
      </w:r>
      <w:proofErr w:type="spellEnd"/>
      <w:r w:rsidRPr="00D475F1">
        <w:rPr>
          <w:rFonts w:ascii="Times New Roman" w:hAnsi="Times New Roman" w:cs="Times New Roman"/>
          <w:sz w:val="28"/>
          <w:szCs w:val="28"/>
        </w:rPr>
        <w:t>. «б» 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3.4.2.</w:t>
      </w:r>
      <w:r w:rsidRPr="00D475F1">
        <w:rPr>
          <w:rFonts w:ascii="Times New Roman" w:hAnsi="Times New Roman" w:cs="Times New Roman"/>
          <w:sz w:val="28"/>
          <w:szCs w:val="28"/>
        </w:rPr>
        <w:t xml:space="preserve">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направления застройщику такого уведомления по основанию, предусмотренному </w:t>
      </w:r>
      <w:proofErr w:type="spellStart"/>
      <w:r w:rsidRPr="00D475F1">
        <w:rPr>
          <w:rFonts w:ascii="Times New Roman" w:hAnsi="Times New Roman" w:cs="Times New Roman"/>
          <w:sz w:val="28"/>
          <w:szCs w:val="28"/>
        </w:rPr>
        <w:t>п.п</w:t>
      </w:r>
      <w:proofErr w:type="spellEnd"/>
      <w:r w:rsidRPr="00D475F1">
        <w:rPr>
          <w:rFonts w:ascii="Times New Roman" w:hAnsi="Times New Roman" w:cs="Times New Roman"/>
          <w:sz w:val="28"/>
          <w:szCs w:val="28"/>
        </w:rPr>
        <w:t>. «г» 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3.4.2.</w:t>
      </w:r>
      <w:r w:rsidRPr="00D475F1">
        <w:rPr>
          <w:rFonts w:ascii="Times New Roman" w:hAnsi="Times New Roman" w:cs="Times New Roman"/>
          <w:sz w:val="28"/>
          <w:szCs w:val="28"/>
        </w:rPr>
        <w:t xml:space="preserve">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E02E90"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3.4.4. 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 </w:t>
      </w:r>
      <w:r w:rsidR="00E02E90">
        <w:rPr>
          <w:rFonts w:ascii="Times New Roman" w:hAnsi="Times New Roman" w:cs="Times New Roman"/>
          <w:sz w:val="28"/>
          <w:szCs w:val="28"/>
        </w:rPr>
        <w:t>специалист</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действует согласно </w:t>
      </w:r>
      <w:r w:rsidRPr="008F178C">
        <w:rPr>
          <w:rFonts w:ascii="Times New Roman" w:hAnsi="Times New Roman" w:cs="Times New Roman"/>
          <w:sz w:val="28"/>
          <w:szCs w:val="28"/>
        </w:rPr>
        <w:t>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3.4.1-3.4.3</w:t>
      </w:r>
      <w:r w:rsidRPr="00D475F1">
        <w:rPr>
          <w:rFonts w:ascii="Times New Roman" w:hAnsi="Times New Roman" w:cs="Times New Roman"/>
          <w:sz w:val="28"/>
          <w:szCs w:val="28"/>
        </w:rPr>
        <w:t xml:space="preserve">. Срок выполнения до 7 дней, включая трехдневный срок для возврата документации без рассмотрения в случае отсутствия в уведомлении сведений, предусмотренных частью 2.6.2 настоящего регламента, или документов, предусмотренных пунктами 2 - 4 части 2.6.3 настоящего регламента. </w:t>
      </w:r>
    </w:p>
    <w:p w:rsidR="00881DA4"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3.4.5. Результатом выполнения административной процедуры являются подготовка</w:t>
      </w:r>
      <w:r w:rsidR="00E02E90">
        <w:rPr>
          <w:rFonts w:ascii="Times New Roman" w:hAnsi="Times New Roman" w:cs="Times New Roman"/>
          <w:sz w:val="28"/>
          <w:szCs w:val="28"/>
        </w:rPr>
        <w:t xml:space="preserve"> специалистом</w:t>
      </w:r>
      <w:r w:rsidRPr="00D475F1">
        <w:rPr>
          <w:rFonts w:ascii="Times New Roman" w:hAnsi="Times New Roman" w:cs="Times New Roman"/>
          <w:sz w:val="28"/>
          <w:szCs w:val="28"/>
        </w:rPr>
        <w:t xml:space="preserve">, ответственным за формирование личного дела уведомителя и экспертизу документов: </w:t>
      </w:r>
    </w:p>
    <w:p w:rsidR="00881DA4"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проект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E02E90">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приложением данного уведомления; </w:t>
      </w:r>
    </w:p>
    <w:p w:rsidR="00BD05B8"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проект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E02E90">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w:t>
      </w:r>
      <w:r w:rsidR="00881DA4">
        <w:rPr>
          <w:rFonts w:ascii="Times New Roman" w:hAnsi="Times New Roman" w:cs="Times New Roman"/>
          <w:sz w:val="28"/>
          <w:szCs w:val="28"/>
        </w:rPr>
        <w:t>приложением данного уведомления;</w:t>
      </w:r>
    </w:p>
    <w:p w:rsidR="00BD05B8" w:rsidRDefault="00881DA4" w:rsidP="00B63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п</w:t>
      </w:r>
      <w:r w:rsidR="00A12D19" w:rsidRPr="00D475F1">
        <w:rPr>
          <w:rFonts w:ascii="Times New Roman" w:hAnsi="Times New Roman" w:cs="Times New Roman"/>
          <w:sz w:val="28"/>
          <w:szCs w:val="28"/>
        </w:rPr>
        <w:t xml:space="preserve">роект </w:t>
      </w:r>
      <w:r w:rsidR="00790C4B">
        <w:rPr>
          <w:rFonts w:ascii="Times New Roman" w:hAnsi="Times New Roman" w:cs="Times New Roman"/>
          <w:sz w:val="28"/>
          <w:szCs w:val="28"/>
        </w:rPr>
        <w:t>распоряжения</w:t>
      </w:r>
      <w:r w:rsidR="00790C4B"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BD05B8">
        <w:rPr>
          <w:rFonts w:ascii="Times New Roman" w:hAnsi="Times New Roman" w:cs="Times New Roman"/>
          <w:sz w:val="28"/>
          <w:szCs w:val="28"/>
        </w:rPr>
        <w:t xml:space="preserve">сельского поселения </w:t>
      </w:r>
      <w:r w:rsidR="00A12D19"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
    <w:p w:rsidR="00BD05B8"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проект </w:t>
      </w:r>
      <w:r w:rsidR="00790C4B">
        <w:rPr>
          <w:rFonts w:ascii="Times New Roman" w:hAnsi="Times New Roman" w:cs="Times New Roman"/>
          <w:sz w:val="28"/>
          <w:szCs w:val="28"/>
        </w:rPr>
        <w:t>распоряжения</w:t>
      </w:r>
      <w:r w:rsidR="00790C4B"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BD05B8">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
    <w:p w:rsidR="00BD05B8" w:rsidRPr="00790C4B" w:rsidRDefault="00A12D19" w:rsidP="00B63F2D">
      <w:pPr>
        <w:spacing w:after="0" w:line="240" w:lineRule="auto"/>
        <w:ind w:firstLine="708"/>
        <w:jc w:val="both"/>
        <w:rPr>
          <w:rFonts w:ascii="Times New Roman" w:hAnsi="Times New Roman" w:cs="Times New Roman"/>
          <w:b/>
          <w:sz w:val="28"/>
          <w:szCs w:val="28"/>
        </w:rPr>
      </w:pPr>
      <w:r w:rsidRPr="00D475F1">
        <w:rPr>
          <w:rFonts w:ascii="Times New Roman" w:hAnsi="Times New Roman" w:cs="Times New Roman"/>
          <w:sz w:val="28"/>
          <w:szCs w:val="28"/>
        </w:rPr>
        <w:t xml:space="preserve">3.5. </w:t>
      </w:r>
      <w:r w:rsidRPr="00790C4B">
        <w:rPr>
          <w:rFonts w:ascii="Times New Roman" w:hAnsi="Times New Roman" w:cs="Times New Roman"/>
          <w:b/>
          <w:sz w:val="28"/>
          <w:szCs w:val="28"/>
        </w:rPr>
        <w:t>Подписание и выдача результата предоставления муниципальной услуги</w:t>
      </w:r>
    </w:p>
    <w:p w:rsidR="00BD05B8"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3.5.1</w:t>
      </w:r>
      <w:r w:rsidR="00BD05B8">
        <w:rPr>
          <w:rFonts w:ascii="Times New Roman" w:hAnsi="Times New Roman" w:cs="Times New Roman"/>
          <w:sz w:val="28"/>
          <w:szCs w:val="28"/>
        </w:rPr>
        <w:t xml:space="preserve"> Специалист</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представленных заявителем, передает постановление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BD05B8">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о результате предоставления муниципальной услуги на подпись Главе</w:t>
      </w:r>
      <w:r w:rsidR="00BD05B8">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BD05B8">
        <w:rPr>
          <w:rFonts w:ascii="Times New Roman" w:hAnsi="Times New Roman" w:cs="Times New Roman"/>
          <w:sz w:val="28"/>
          <w:szCs w:val="28"/>
        </w:rPr>
        <w:t>сельского поселения</w:t>
      </w:r>
      <w:r w:rsidRPr="00D475F1">
        <w:rPr>
          <w:rFonts w:ascii="Times New Roman" w:hAnsi="Times New Roman" w:cs="Times New Roman"/>
          <w:sz w:val="28"/>
          <w:szCs w:val="28"/>
        </w:rPr>
        <w:t>.</w:t>
      </w:r>
    </w:p>
    <w:p w:rsidR="00716236"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3.5.2. После подписания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716236">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о результате предоставления муниципальной услуги в течение одного рабочего дня направляется</w:t>
      </w:r>
      <w:r w:rsidR="00716236">
        <w:rPr>
          <w:rFonts w:ascii="Times New Roman" w:hAnsi="Times New Roman" w:cs="Times New Roman"/>
          <w:sz w:val="28"/>
          <w:szCs w:val="28"/>
        </w:rPr>
        <w:t xml:space="preserve"> специалисту</w:t>
      </w:r>
      <w:r w:rsidRPr="00D475F1">
        <w:rPr>
          <w:rFonts w:ascii="Times New Roman" w:hAnsi="Times New Roman" w:cs="Times New Roman"/>
          <w:sz w:val="28"/>
          <w:szCs w:val="28"/>
        </w:rPr>
        <w:t>, ответственному за формирование личного дела заявителя и экспертизу док</w:t>
      </w:r>
      <w:r w:rsidR="00716236">
        <w:rPr>
          <w:rFonts w:ascii="Times New Roman" w:hAnsi="Times New Roman" w:cs="Times New Roman"/>
          <w:sz w:val="28"/>
          <w:szCs w:val="28"/>
        </w:rPr>
        <w:t>ументов. Срок выполнения до 1 дня</w:t>
      </w:r>
      <w:r w:rsidRPr="00D475F1">
        <w:rPr>
          <w:rFonts w:ascii="Times New Roman" w:hAnsi="Times New Roman" w:cs="Times New Roman"/>
          <w:sz w:val="28"/>
          <w:szCs w:val="28"/>
        </w:rPr>
        <w:t xml:space="preserve">. </w:t>
      </w:r>
    </w:p>
    <w:p w:rsidR="00B52729"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3.5.3.</w:t>
      </w:r>
      <w:r w:rsidR="00716236">
        <w:rPr>
          <w:rFonts w:ascii="Times New Roman" w:hAnsi="Times New Roman" w:cs="Times New Roman"/>
          <w:sz w:val="28"/>
          <w:szCs w:val="28"/>
        </w:rPr>
        <w:t xml:space="preserve"> Специалист</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передает копию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 xml:space="preserve">Администрации </w:t>
      </w:r>
      <w:r w:rsidR="00716236">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proofErr w:type="gramEnd"/>
      <w:r w:rsidR="00790C4B" w:rsidRPr="00B63F2D">
        <w:rPr>
          <w:rFonts w:ascii="Times New Roman" w:hAnsi="Times New Roman" w:cs="Times New Roman"/>
          <w:sz w:val="28"/>
          <w:szCs w:val="28"/>
        </w:rPr>
        <w:t xml:space="preserve"> </w:t>
      </w:r>
      <w:r w:rsidR="00716236">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результате предоставления </w:t>
      </w:r>
      <w:r w:rsidRPr="00D475F1">
        <w:rPr>
          <w:rFonts w:ascii="Times New Roman" w:hAnsi="Times New Roman" w:cs="Times New Roman"/>
          <w:sz w:val="28"/>
          <w:szCs w:val="28"/>
        </w:rPr>
        <w:lastRenderedPageBreak/>
        <w:t xml:space="preserve">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 Срок выполнения до 1 дня. </w:t>
      </w:r>
    </w:p>
    <w:p w:rsidR="00C72DE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3.5.4.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почтовым отправлением с уведомлением о вручении, либо в форме электронного документа с использованием информационных систем общего пользования. В случае, если заявление поступило в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«МФЦ» для последующей выдачи заявителю. Максимальный срок выполнения действия составляет 1 рабочий день. </w:t>
      </w:r>
    </w:p>
    <w:p w:rsidR="00C72DED"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3.5.5. Результатом выполнения административной процедуры являются выдача результатов предоставления муниципальной услуги заявителю.</w:t>
      </w:r>
    </w:p>
    <w:p w:rsidR="00A12D19"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3.5.6. Срок выполнения административной подписание и выдача результата предоставления муниципальной услуги до 2 дней.</w:t>
      </w:r>
    </w:p>
    <w:p w:rsidR="00881DA4" w:rsidRPr="00D475F1" w:rsidRDefault="00881DA4" w:rsidP="00B63F2D">
      <w:pPr>
        <w:spacing w:after="0" w:line="240" w:lineRule="auto"/>
        <w:ind w:firstLine="708"/>
        <w:jc w:val="both"/>
        <w:rPr>
          <w:rFonts w:ascii="Times New Roman" w:hAnsi="Times New Roman" w:cs="Times New Roman"/>
          <w:sz w:val="28"/>
          <w:szCs w:val="28"/>
        </w:rPr>
      </w:pPr>
    </w:p>
    <w:p w:rsidR="00C72DED" w:rsidRPr="00790C4B" w:rsidRDefault="001428B3" w:rsidP="00B63F2D">
      <w:pPr>
        <w:spacing w:line="240" w:lineRule="auto"/>
        <w:jc w:val="center"/>
        <w:rPr>
          <w:rFonts w:ascii="Times New Roman" w:hAnsi="Times New Roman" w:cs="Times New Roman"/>
          <w:b/>
          <w:sz w:val="28"/>
          <w:szCs w:val="28"/>
        </w:rPr>
      </w:pPr>
      <w:r w:rsidRPr="00790C4B">
        <w:rPr>
          <w:rFonts w:ascii="Times New Roman" w:hAnsi="Times New Roman" w:cs="Times New Roman"/>
          <w:b/>
          <w:sz w:val="28"/>
          <w:szCs w:val="28"/>
        </w:rPr>
        <w:t>Раздел 4. Формы контроля за исполнением Административного регламента</w:t>
      </w:r>
    </w:p>
    <w:p w:rsidR="00790C4B"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4.1. Контроль за исполнением Административного регламента осуществляется непосредственно Главой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в целях обеспечения своевременного и качественного предоставления муниципальной услуги.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Формы контроля включают в себя:</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1) текущий контроль за соблюдением и исполнением Административного регламента;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w:t>
      </w:r>
      <w:r w:rsidR="00C72DED">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сельского поселения</w:t>
      </w:r>
      <w:r w:rsidRPr="00D475F1">
        <w:rPr>
          <w:rFonts w:ascii="Times New Roman" w:hAnsi="Times New Roman" w:cs="Times New Roman"/>
          <w:sz w:val="28"/>
          <w:szCs w:val="28"/>
        </w:rPr>
        <w:t>. По результатам пр</w:t>
      </w:r>
      <w:r w:rsidR="00790C4B">
        <w:rPr>
          <w:rFonts w:ascii="Times New Roman" w:hAnsi="Times New Roman" w:cs="Times New Roman"/>
          <w:sz w:val="28"/>
          <w:szCs w:val="28"/>
        </w:rPr>
        <w:t>оверок в случае нарушений Глава</w:t>
      </w:r>
      <w:r w:rsidR="00C72DED">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дает указания по устранению выявленных отклонений и нарушений и контролирует их исполнение. Также текущий контроль осуществляется в процессе </w:t>
      </w:r>
      <w:r w:rsidR="00790C4B" w:rsidRPr="00D475F1">
        <w:rPr>
          <w:rFonts w:ascii="Times New Roman" w:hAnsi="Times New Roman" w:cs="Times New Roman"/>
          <w:sz w:val="28"/>
          <w:szCs w:val="28"/>
        </w:rPr>
        <w:t>согласования и</w:t>
      </w:r>
      <w:r w:rsidR="00790C4B">
        <w:rPr>
          <w:rFonts w:ascii="Times New Roman" w:hAnsi="Times New Roman" w:cs="Times New Roman"/>
          <w:sz w:val="28"/>
          <w:szCs w:val="28"/>
        </w:rPr>
        <w:t xml:space="preserve"> </w:t>
      </w:r>
      <w:r w:rsidR="00790C4B" w:rsidRPr="00D475F1">
        <w:rPr>
          <w:rFonts w:ascii="Times New Roman" w:hAnsi="Times New Roman" w:cs="Times New Roman"/>
          <w:sz w:val="28"/>
          <w:szCs w:val="28"/>
        </w:rPr>
        <w:t>визирования,</w:t>
      </w:r>
      <w:r w:rsidRPr="00D475F1">
        <w:rPr>
          <w:rFonts w:ascii="Times New Roman" w:hAnsi="Times New Roman" w:cs="Times New Roman"/>
          <w:sz w:val="28"/>
          <w:szCs w:val="28"/>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 Заявители (а также граждане, их объединения) вправе контролировать выполнение муниципальной услуги.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7E3536" w:rsidRDefault="007E3536" w:rsidP="00B63F2D">
      <w:pPr>
        <w:spacing w:after="0" w:line="240" w:lineRule="auto"/>
        <w:ind w:firstLine="708"/>
        <w:jc w:val="both"/>
        <w:rPr>
          <w:rFonts w:ascii="Times New Roman" w:hAnsi="Times New Roman" w:cs="Times New Roman"/>
          <w:sz w:val="28"/>
          <w:szCs w:val="28"/>
        </w:rPr>
      </w:pPr>
    </w:p>
    <w:p w:rsidR="00C72DED" w:rsidRPr="00790C4B" w:rsidRDefault="001428B3" w:rsidP="00B63F2D">
      <w:pPr>
        <w:spacing w:line="240" w:lineRule="auto"/>
        <w:ind w:firstLine="708"/>
        <w:jc w:val="center"/>
        <w:rPr>
          <w:rFonts w:ascii="Times New Roman" w:hAnsi="Times New Roman" w:cs="Times New Roman"/>
          <w:b/>
          <w:sz w:val="28"/>
          <w:szCs w:val="28"/>
        </w:rPr>
      </w:pPr>
      <w:r w:rsidRPr="00790C4B">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5.1. Решения или действия (бездействие) Администрации</w:t>
      </w:r>
      <w:r w:rsidR="00C72DED">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сельского поселения</w:t>
      </w:r>
      <w:r w:rsidRPr="00D475F1">
        <w:rPr>
          <w:rFonts w:ascii="Times New Roman" w:hAnsi="Times New Roman" w:cs="Times New Roman"/>
          <w:sz w:val="28"/>
          <w:szCs w:val="28"/>
        </w:rPr>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5.2. Заявитель может обратиться с жалобой, в том числе в следующих случаях: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нарушение срока предоставления муниципальной услуги;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D475F1">
        <w:rPr>
          <w:rFonts w:ascii="Times New Roman" w:hAnsi="Times New Roman" w:cs="Times New Roman"/>
          <w:sz w:val="28"/>
          <w:szCs w:val="28"/>
        </w:rPr>
        <w:lastRenderedPageBreak/>
        <w:t xml:space="preserve">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5.4. Жалоба может быть направлена по почте, с использованием информационно</w:t>
      </w:r>
      <w:r w:rsidR="00C72DED">
        <w:rPr>
          <w:rFonts w:ascii="Times New Roman" w:hAnsi="Times New Roman" w:cs="Times New Roman"/>
          <w:sz w:val="28"/>
          <w:szCs w:val="28"/>
        </w:rPr>
        <w:t>-</w:t>
      </w:r>
      <w:r w:rsidRPr="00D475F1">
        <w:rPr>
          <w:rFonts w:ascii="Times New Roman" w:hAnsi="Times New Roman" w:cs="Times New Roman"/>
          <w:sz w:val="28"/>
          <w:szCs w:val="28"/>
        </w:rPr>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5.6. Жалоба должна содержать: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наименование органа, предоставляющего муниципальную услугу, решения и действия (бездействие) которых обжалуются; </w:t>
      </w:r>
    </w:p>
    <w:p w:rsidR="00790C4B"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5.8. По результатам рассмотрения жалобы орган, предоставляющий муниципальную услугу, принимает одно из следующих решений:</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2) отказывает в удовлетворении жалобы.</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428B3" w:rsidRPr="00D475F1"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5.11. Заявитель, считающий, что решения или действия (бездействие)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AA1B88">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нарушают его права, свободы или законные интересы, имеет право на обжалование таких решений или действий (бездействия) в судебном поряд</w:t>
      </w:r>
      <w:r w:rsidR="00AA1B88">
        <w:rPr>
          <w:rFonts w:ascii="Times New Roman" w:hAnsi="Times New Roman" w:cs="Times New Roman"/>
          <w:sz w:val="28"/>
          <w:szCs w:val="28"/>
        </w:rPr>
        <w:t>ке в установленном законодательством Российской Федерации.</w:t>
      </w:r>
    </w:p>
    <w:p w:rsidR="00A6561B" w:rsidRDefault="00A6561B">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F45E37" w:rsidRPr="00D475F1" w:rsidRDefault="00F45E37">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1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C4B" w:rsidRDefault="00790C4B" w:rsidP="00F45E37">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F45E37" w:rsidRPr="00790C4B" w:rsidRDefault="00F45E37" w:rsidP="00F45E37">
      <w:pPr>
        <w:shd w:val="clear" w:color="auto" w:fill="FFFFFF"/>
        <w:spacing w:before="150" w:after="75" w:line="288" w:lineRule="atLeast"/>
        <w:jc w:val="center"/>
        <w:textAlignment w:val="baseline"/>
        <w:rPr>
          <w:rFonts w:ascii="Times New Roman" w:eastAsia="Times New Roman" w:hAnsi="Times New Roman" w:cs="Times New Roman"/>
          <w:b/>
          <w:spacing w:val="2"/>
          <w:sz w:val="28"/>
          <w:szCs w:val="28"/>
          <w:lang w:eastAsia="ru-RU"/>
        </w:rPr>
      </w:pPr>
      <w:r w:rsidRPr="00790C4B">
        <w:rPr>
          <w:rFonts w:ascii="Times New Roman" w:eastAsia="Times New Roman" w:hAnsi="Times New Roman" w:cs="Times New Roman"/>
          <w:b/>
          <w:spacing w:val="2"/>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p>
    <w:p w:rsidR="00F45E37" w:rsidRPr="00790C4B" w:rsidRDefault="00F45E37" w:rsidP="00F45E37">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790C4B">
        <w:rPr>
          <w:rFonts w:ascii="Times New Roman" w:eastAsia="Times New Roman" w:hAnsi="Times New Roman" w:cs="Times New Roman"/>
          <w:spacing w:val="2"/>
          <w:sz w:val="21"/>
          <w:szCs w:val="21"/>
          <w:lang w:eastAsia="ru-RU"/>
        </w:rPr>
        <w:t>"___" ______________ 20___ г.</w:t>
      </w:r>
    </w:p>
    <w:tbl>
      <w:tblPr>
        <w:tblW w:w="0" w:type="auto"/>
        <w:tblCellMar>
          <w:left w:w="0" w:type="dxa"/>
          <w:right w:w="0" w:type="dxa"/>
        </w:tblCellMar>
        <w:tblLook w:val="04A0" w:firstRow="1" w:lastRow="0" w:firstColumn="1" w:lastColumn="0" w:noHBand="0" w:noVBand="1"/>
      </w:tblPr>
      <w:tblGrid>
        <w:gridCol w:w="9781"/>
      </w:tblGrid>
      <w:tr w:rsidR="00F45E37" w:rsidRPr="00790C4B" w:rsidTr="00F45E37">
        <w:trPr>
          <w:trHeight w:val="15"/>
        </w:trPr>
        <w:tc>
          <w:tcPr>
            <w:tcW w:w="11273"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F45E37">
        <w:tc>
          <w:tcPr>
            <w:tcW w:w="11273" w:type="dxa"/>
            <w:tcBorders>
              <w:top w:val="single" w:sz="6" w:space="0" w:color="000000"/>
              <w:left w:val="nil"/>
              <w:bottom w:val="nil"/>
              <w:right w:val="nil"/>
            </w:tcBorders>
            <w:tcMar>
              <w:top w:w="0" w:type="dxa"/>
              <w:left w:w="130" w:type="dxa"/>
              <w:bottom w:w="0" w:type="dxa"/>
              <w:right w:w="130"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F45E37" w:rsidRPr="00790C4B"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90C4B">
        <w:rPr>
          <w:rFonts w:ascii="Times New Roman" w:eastAsia="Times New Roman" w:hAnsi="Times New Roman" w:cs="Times New Roman"/>
          <w:spacing w:val="2"/>
          <w:sz w:val="28"/>
          <w:szCs w:val="28"/>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1030"/>
        <w:gridCol w:w="4777"/>
        <w:gridCol w:w="3974"/>
      </w:tblGrid>
      <w:tr w:rsidR="00F45E37" w:rsidRPr="00790C4B" w:rsidTr="00F45E37">
        <w:trPr>
          <w:trHeight w:val="15"/>
        </w:trPr>
        <w:tc>
          <w:tcPr>
            <w:tcW w:w="110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bl>
    <w:p w:rsidR="00F45E37" w:rsidRPr="00790C4B"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90C4B">
        <w:rPr>
          <w:rFonts w:ascii="Times New Roman" w:eastAsia="Times New Roman" w:hAnsi="Times New Roman" w:cs="Times New Roman"/>
          <w:spacing w:val="2"/>
          <w:sz w:val="28"/>
          <w:szCs w:val="28"/>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00"/>
        <w:gridCol w:w="4821"/>
        <w:gridCol w:w="3960"/>
      </w:tblGrid>
      <w:tr w:rsidR="00F45E37" w:rsidRPr="00790C4B" w:rsidTr="00F45E37">
        <w:trPr>
          <w:trHeight w:val="15"/>
        </w:trPr>
        <w:tc>
          <w:tcPr>
            <w:tcW w:w="110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lastRenderedPageBreak/>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праве застройщика на земельный участок (правоустанавливающие документы)</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наличии прав иных лиц на земельный участок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виде разрешенного использования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bl>
    <w:p w:rsidR="00F45E37" w:rsidRPr="00790C4B"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90C4B">
        <w:rPr>
          <w:rFonts w:ascii="Times New Roman" w:eastAsia="Times New Roman" w:hAnsi="Times New Roman" w:cs="Times New Roman"/>
          <w:spacing w:val="2"/>
          <w:sz w:val="28"/>
          <w:szCs w:val="28"/>
          <w:lang w:eastAsia="ru-RU"/>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1043"/>
        <w:gridCol w:w="4735"/>
        <w:gridCol w:w="4003"/>
      </w:tblGrid>
      <w:tr w:rsidR="00F45E37" w:rsidRPr="00790C4B" w:rsidTr="00F45E37">
        <w:trPr>
          <w:trHeight w:val="15"/>
        </w:trPr>
        <w:tc>
          <w:tcPr>
            <w:tcW w:w="110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Цель подачи уведомления (строительство или реконструкция)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планируемых параметрах:</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Количество надземных этажей</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Высота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об отступах от границ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Площадь застройки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3.3.5.</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bl>
    <w:p w:rsidR="00F45E37" w:rsidRPr="00790C4B"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90C4B">
        <w:rPr>
          <w:rFonts w:ascii="Times New Roman" w:eastAsia="Times New Roman" w:hAnsi="Times New Roman" w:cs="Times New Roman"/>
          <w:spacing w:val="2"/>
          <w:sz w:val="28"/>
          <w:szCs w:val="28"/>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left w:w="0" w:type="dxa"/>
          <w:right w:w="0" w:type="dxa"/>
        </w:tblCellMar>
        <w:tblLook w:val="04A0" w:firstRow="1" w:lastRow="0" w:firstColumn="1" w:lastColumn="0" w:noHBand="0" w:noVBand="1"/>
      </w:tblPr>
      <w:tblGrid>
        <w:gridCol w:w="5282"/>
        <w:gridCol w:w="4153"/>
        <w:gridCol w:w="346"/>
      </w:tblGrid>
      <w:tr w:rsidR="00F45E37" w:rsidRPr="00790C4B" w:rsidTr="00F45E37">
        <w:trPr>
          <w:trHeight w:val="15"/>
        </w:trPr>
        <w:tc>
          <w:tcPr>
            <w:tcW w:w="11273" w:type="dxa"/>
            <w:gridSpan w:val="3"/>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rPr>
          <w:trHeight w:val="15"/>
        </w:trPr>
        <w:tc>
          <w:tcPr>
            <w:tcW w:w="6098"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370"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Почтовый адрес и (или) адрес электронной почты для связи:</w:t>
            </w:r>
          </w:p>
        </w:tc>
      </w:tr>
      <w:tr w:rsidR="00F45E37" w:rsidRPr="00790C4B" w:rsidTr="00F45E37">
        <w:tc>
          <w:tcPr>
            <w:tcW w:w="11273" w:type="dxa"/>
            <w:gridSpan w:val="3"/>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790C4B">
              <w:rPr>
                <w:rFonts w:ascii="Times New Roman" w:eastAsia="Times New Roman" w:hAnsi="Times New Roman" w:cs="Times New Roman"/>
                <w:sz w:val="21"/>
                <w:szCs w:val="21"/>
                <w:lang w:eastAsia="ru-RU"/>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F45E37" w:rsidRPr="00790C4B" w:rsidTr="00F45E37">
        <w:tc>
          <w:tcPr>
            <w:tcW w:w="11273" w:type="dxa"/>
            <w:gridSpan w:val="3"/>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F45E37">
        <w:tc>
          <w:tcPr>
            <w:tcW w:w="11273" w:type="dxa"/>
            <w:gridSpan w:val="3"/>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F45E37" w:rsidRPr="00790C4B" w:rsidTr="00F45E37">
        <w:tc>
          <w:tcPr>
            <w:tcW w:w="6098"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b/>
                <w:bCs/>
                <w:sz w:val="21"/>
                <w:szCs w:val="21"/>
                <w:lang w:eastAsia="ru-RU"/>
              </w:rPr>
              <w:t>Настоящим уведомлением подтверждаю, что</w:t>
            </w:r>
          </w:p>
        </w:tc>
        <w:tc>
          <w:tcPr>
            <w:tcW w:w="5174" w:type="dxa"/>
            <w:gridSpan w:val="2"/>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F45E37">
        <w:tc>
          <w:tcPr>
            <w:tcW w:w="6098"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(объект индивидуального жилищного строительства или садовый дом)</w:t>
            </w:r>
          </w:p>
        </w:tc>
      </w:tr>
      <w:tr w:rsidR="00F45E37" w:rsidRPr="00790C4B" w:rsidTr="00F45E37">
        <w:tc>
          <w:tcPr>
            <w:tcW w:w="10903" w:type="dxa"/>
            <w:gridSpan w:val="2"/>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b/>
                <w:bCs/>
                <w:sz w:val="21"/>
                <w:szCs w:val="21"/>
                <w:lang w:eastAsia="ru-RU"/>
              </w:rPr>
              <w:t>не предназначен для раздела на самостоятельные объекты недвижимости.</w:t>
            </w:r>
          </w:p>
        </w:tc>
        <w:tc>
          <w:tcPr>
            <w:tcW w:w="3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0903" w:type="dxa"/>
            <w:gridSpan w:val="2"/>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b/>
                <w:bCs/>
                <w:sz w:val="21"/>
                <w:szCs w:val="21"/>
                <w:lang w:eastAsia="ru-RU"/>
              </w:rPr>
              <w:t>Настоящим уведомлением я</w:t>
            </w:r>
          </w:p>
        </w:tc>
        <w:tc>
          <w:tcPr>
            <w:tcW w:w="3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0903" w:type="dxa"/>
            <w:gridSpan w:val="2"/>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0903" w:type="dxa"/>
            <w:gridSpan w:val="2"/>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(фамилия, имя, отчество (при наличии)</w:t>
            </w:r>
          </w:p>
        </w:tc>
        <w:tc>
          <w:tcPr>
            <w:tcW w:w="370" w:type="dxa"/>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b/>
                <w:bCs/>
                <w:sz w:val="21"/>
                <w:szCs w:val="21"/>
                <w:lang w:eastAsia="ru-RU"/>
              </w:rPr>
              <w:t>даю согласие на обработку персональных данных (в случае если застройщиком является физическое лицо).</w:t>
            </w:r>
          </w:p>
        </w:tc>
      </w:tr>
    </w:tbl>
    <w:p w:rsidR="00F45E37" w:rsidRPr="00790C4B" w:rsidRDefault="00F45E37" w:rsidP="00F45E37">
      <w:pPr>
        <w:shd w:val="clear" w:color="auto" w:fill="FFFFFF"/>
        <w:spacing w:after="0" w:line="240" w:lineRule="auto"/>
        <w:textAlignment w:val="baseline"/>
        <w:rPr>
          <w:rFonts w:ascii="Times New Roman" w:eastAsia="Times New Roman" w:hAnsi="Times New Roman" w:cs="Times New Roman"/>
          <w:vanish/>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798"/>
        <w:gridCol w:w="170"/>
        <w:gridCol w:w="1204"/>
        <w:gridCol w:w="1047"/>
        <w:gridCol w:w="462"/>
        <w:gridCol w:w="3065"/>
      </w:tblGrid>
      <w:tr w:rsidR="00790C4B" w:rsidRPr="00790C4B" w:rsidTr="00E4607A">
        <w:trPr>
          <w:trHeight w:val="15"/>
        </w:trPr>
        <w:tc>
          <w:tcPr>
            <w:tcW w:w="3798"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170"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2251" w:type="dxa"/>
            <w:gridSpan w:val="2"/>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62"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306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E4607A">
        <w:tc>
          <w:tcPr>
            <w:tcW w:w="3798" w:type="dxa"/>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1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462"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E4607A">
        <w:tc>
          <w:tcPr>
            <w:tcW w:w="3798" w:type="dxa"/>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(должность, в случае если застройщиком является юридическое лицо)</w:t>
            </w:r>
          </w:p>
        </w:tc>
        <w:tc>
          <w:tcPr>
            <w:tcW w:w="1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(подпись)</w:t>
            </w:r>
          </w:p>
        </w:tc>
        <w:tc>
          <w:tcPr>
            <w:tcW w:w="462"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(расшифровка подписи)</w:t>
            </w:r>
          </w:p>
        </w:tc>
      </w:tr>
      <w:tr w:rsidR="00F45E37" w:rsidRPr="00790C4B" w:rsidTr="00E4607A">
        <w:tc>
          <w:tcPr>
            <w:tcW w:w="3798"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М.П.</w:t>
            </w:r>
          </w:p>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(при наличии)</w:t>
            </w:r>
          </w:p>
        </w:tc>
        <w:tc>
          <w:tcPr>
            <w:tcW w:w="1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462"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E4607A">
        <w:tc>
          <w:tcPr>
            <w:tcW w:w="9746" w:type="dxa"/>
            <w:gridSpan w:val="6"/>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К настоящему уведомлению прилагаются:</w:t>
            </w:r>
          </w:p>
        </w:tc>
      </w:tr>
      <w:tr w:rsidR="00F45E37" w:rsidRPr="00790C4B" w:rsidTr="00E4607A">
        <w:tc>
          <w:tcPr>
            <w:tcW w:w="9746" w:type="dxa"/>
            <w:gridSpan w:val="6"/>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E4607A">
        <w:tc>
          <w:tcPr>
            <w:tcW w:w="9746"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E4607A">
        <w:tc>
          <w:tcPr>
            <w:tcW w:w="9746" w:type="dxa"/>
            <w:gridSpan w:val="6"/>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(документы, предусмотренные </w:t>
            </w:r>
            <w:hyperlink r:id="rId7" w:history="1">
              <w:r w:rsidRPr="00790C4B">
                <w:rPr>
                  <w:rFonts w:ascii="Times New Roman" w:eastAsia="Times New Roman" w:hAnsi="Times New Roman" w:cs="Times New Roman"/>
                  <w:sz w:val="21"/>
                  <w:szCs w:val="21"/>
                  <w:u w:val="single"/>
                  <w:lang w:eastAsia="ru-RU"/>
                </w:rPr>
                <w:t>частью 3 статьи 51.1 Градостроительного кодекса Российской Федерации</w:t>
              </w:r>
            </w:hyperlink>
            <w:r w:rsidRPr="00790C4B">
              <w:rPr>
                <w:rFonts w:ascii="Times New Roman" w:eastAsia="Times New Roman" w:hAnsi="Times New Roman" w:cs="Times New Roman"/>
                <w:sz w:val="21"/>
                <w:szCs w:val="21"/>
                <w:lang w:eastAsia="ru-RU"/>
              </w:rPr>
              <w:t> (Собрание законодательства Российской Федерации, 2005, N 1, ст.16; 2018, N 32, ст.5133, 5135)</w:t>
            </w:r>
          </w:p>
        </w:tc>
      </w:tr>
      <w:tr w:rsidR="00E4607A" w:rsidRPr="00790C4B" w:rsidTr="00BD3C86">
        <w:tc>
          <w:tcPr>
            <w:tcW w:w="5172" w:type="dxa"/>
            <w:gridSpan w:val="3"/>
            <w:tcBorders>
              <w:top w:val="nil"/>
              <w:left w:val="nil"/>
              <w:bottom w:val="nil"/>
              <w:right w:val="nil"/>
            </w:tcBorders>
            <w:tcMar>
              <w:top w:w="0" w:type="dxa"/>
              <w:left w:w="130" w:type="dxa"/>
              <w:bottom w:w="0" w:type="dxa"/>
              <w:right w:w="130" w:type="dxa"/>
            </w:tcMar>
            <w:hideMark/>
          </w:tcPr>
          <w:p w:rsidR="00E4607A" w:rsidRPr="00790C4B" w:rsidRDefault="00E4607A" w:rsidP="00BD3C86">
            <w:pPr>
              <w:rPr>
                <w:rFonts w:ascii="Times New Roman" w:hAnsi="Times New Roman" w:cs="Times New Roman"/>
                <w:sz w:val="24"/>
                <w:szCs w:val="24"/>
              </w:rPr>
            </w:pPr>
          </w:p>
        </w:tc>
        <w:tc>
          <w:tcPr>
            <w:tcW w:w="4574" w:type="dxa"/>
            <w:gridSpan w:val="3"/>
            <w:tcBorders>
              <w:top w:val="single" w:sz="6" w:space="0" w:color="000000"/>
              <w:left w:val="nil"/>
              <w:bottom w:val="single" w:sz="6" w:space="0" w:color="000000"/>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bl>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956BEB">
        <w:rPr>
          <w:rFonts w:ascii="Times New Roman" w:hAnsi="Times New Roman" w:cs="Times New Roman"/>
          <w:sz w:val="20"/>
          <w:szCs w:val="20"/>
        </w:rPr>
        <w:t>2</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E4607A" w:rsidRPr="00790C4B" w:rsidRDefault="00E4607A" w:rsidP="00E4607A">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5112"/>
        <w:gridCol w:w="2466"/>
        <w:gridCol w:w="2203"/>
      </w:tblGrid>
      <w:tr w:rsidR="00790C4B" w:rsidRPr="00790C4B" w:rsidTr="00790C4B">
        <w:trPr>
          <w:trHeight w:val="15"/>
        </w:trPr>
        <w:tc>
          <w:tcPr>
            <w:tcW w:w="5112" w:type="dxa"/>
            <w:hideMark/>
          </w:tcPr>
          <w:p w:rsidR="00E4607A" w:rsidRPr="00790C4B" w:rsidRDefault="00E4607A">
            <w:pPr>
              <w:rPr>
                <w:rFonts w:ascii="Times New Roman" w:hAnsi="Times New Roman" w:cs="Times New Roman"/>
                <w:sz w:val="2"/>
                <w:szCs w:val="24"/>
              </w:rPr>
            </w:pPr>
          </w:p>
        </w:tc>
        <w:tc>
          <w:tcPr>
            <w:tcW w:w="2466" w:type="dxa"/>
            <w:hideMark/>
          </w:tcPr>
          <w:p w:rsidR="00E4607A" w:rsidRPr="00790C4B" w:rsidRDefault="00E4607A">
            <w:pPr>
              <w:rPr>
                <w:rFonts w:ascii="Times New Roman" w:hAnsi="Times New Roman" w:cs="Times New Roman"/>
                <w:sz w:val="2"/>
                <w:szCs w:val="24"/>
              </w:rPr>
            </w:pPr>
          </w:p>
        </w:tc>
        <w:tc>
          <w:tcPr>
            <w:tcW w:w="2203" w:type="dxa"/>
            <w:hideMark/>
          </w:tcPr>
          <w:p w:rsidR="00E4607A" w:rsidRPr="00790C4B" w:rsidRDefault="00E4607A">
            <w:pPr>
              <w:rPr>
                <w:rFonts w:ascii="Times New Roman" w:hAnsi="Times New Roman" w:cs="Times New Roman"/>
                <w:sz w:val="2"/>
                <w:szCs w:val="24"/>
              </w:rPr>
            </w:pPr>
          </w:p>
        </w:tc>
      </w:tr>
      <w:tr w:rsidR="00790C4B" w:rsidRPr="00790C4B" w:rsidTr="00790C4B">
        <w:tc>
          <w:tcPr>
            <w:tcW w:w="5112" w:type="dxa"/>
            <w:tcBorders>
              <w:top w:val="nil"/>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"___" ____________ 20___ г.</w:t>
            </w:r>
          </w:p>
        </w:tc>
        <w:tc>
          <w:tcPr>
            <w:tcW w:w="2466" w:type="dxa"/>
            <w:tcBorders>
              <w:top w:val="nil"/>
              <w:left w:val="nil"/>
              <w:bottom w:val="nil"/>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c>
          <w:tcPr>
            <w:tcW w:w="2203" w:type="dxa"/>
            <w:tcBorders>
              <w:top w:val="nil"/>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jc w:val="right"/>
              <w:textAlignment w:val="baseline"/>
              <w:rPr>
                <w:sz w:val="21"/>
                <w:szCs w:val="21"/>
              </w:rPr>
            </w:pPr>
            <w:r w:rsidRPr="00790C4B">
              <w:rPr>
                <w:sz w:val="21"/>
                <w:szCs w:val="21"/>
              </w:rPr>
              <w:t>N __________</w:t>
            </w:r>
          </w:p>
        </w:tc>
      </w:tr>
      <w:tr w:rsidR="00790C4B" w:rsidRPr="00790C4B" w:rsidTr="00790C4B">
        <w:tc>
          <w:tcPr>
            <w:tcW w:w="5112" w:type="dxa"/>
            <w:tcBorders>
              <w:top w:val="nil"/>
              <w:left w:val="nil"/>
              <w:bottom w:val="nil"/>
              <w:right w:val="nil"/>
            </w:tcBorders>
            <w:tcMar>
              <w:top w:w="0" w:type="dxa"/>
              <w:left w:w="130" w:type="dxa"/>
              <w:bottom w:w="0" w:type="dxa"/>
              <w:right w:w="130" w:type="dxa"/>
            </w:tcMar>
          </w:tcPr>
          <w:p w:rsidR="00DF768B" w:rsidRPr="00790C4B" w:rsidRDefault="00DF768B">
            <w:pPr>
              <w:pStyle w:val="formattext"/>
              <w:spacing w:before="0" w:beforeAutospacing="0" w:after="0" w:afterAutospacing="0" w:line="315" w:lineRule="atLeast"/>
              <w:textAlignment w:val="baseline"/>
              <w:rPr>
                <w:sz w:val="21"/>
                <w:szCs w:val="21"/>
              </w:rPr>
            </w:pPr>
          </w:p>
        </w:tc>
        <w:tc>
          <w:tcPr>
            <w:tcW w:w="2466" w:type="dxa"/>
            <w:tcBorders>
              <w:top w:val="nil"/>
              <w:left w:val="nil"/>
              <w:bottom w:val="nil"/>
              <w:right w:val="nil"/>
            </w:tcBorders>
            <w:tcMar>
              <w:top w:w="0" w:type="dxa"/>
              <w:left w:w="130" w:type="dxa"/>
              <w:bottom w:w="0" w:type="dxa"/>
              <w:right w:w="130" w:type="dxa"/>
            </w:tcMar>
          </w:tcPr>
          <w:p w:rsidR="00DF768B" w:rsidRPr="00790C4B" w:rsidRDefault="00DF768B">
            <w:pPr>
              <w:rPr>
                <w:rFonts w:ascii="Times New Roman" w:hAnsi="Times New Roman" w:cs="Times New Roman"/>
                <w:sz w:val="24"/>
                <w:szCs w:val="24"/>
              </w:rPr>
            </w:pPr>
          </w:p>
        </w:tc>
        <w:tc>
          <w:tcPr>
            <w:tcW w:w="2203" w:type="dxa"/>
            <w:tcBorders>
              <w:top w:val="nil"/>
              <w:left w:val="nil"/>
              <w:bottom w:val="nil"/>
              <w:right w:val="nil"/>
            </w:tcBorders>
            <w:tcMar>
              <w:top w:w="0" w:type="dxa"/>
              <w:left w:w="130" w:type="dxa"/>
              <w:bottom w:w="0" w:type="dxa"/>
              <w:right w:w="130" w:type="dxa"/>
            </w:tcMar>
          </w:tcPr>
          <w:p w:rsidR="00DF768B" w:rsidRPr="00790C4B" w:rsidRDefault="00DF768B">
            <w:pPr>
              <w:pStyle w:val="formattext"/>
              <w:spacing w:before="0" w:beforeAutospacing="0" w:after="0" w:afterAutospacing="0" w:line="315" w:lineRule="atLeast"/>
              <w:jc w:val="right"/>
              <w:textAlignment w:val="baseline"/>
              <w:rPr>
                <w:sz w:val="21"/>
                <w:szCs w:val="21"/>
              </w:rPr>
            </w:pPr>
          </w:p>
        </w:tc>
      </w:tr>
    </w:tbl>
    <w:p w:rsidR="00E4607A" w:rsidRPr="00790C4B" w:rsidRDefault="00E4607A" w:rsidP="00E4607A">
      <w:pPr>
        <w:pStyle w:val="formattext"/>
        <w:shd w:val="clear" w:color="auto" w:fill="FFFFFF"/>
        <w:spacing w:before="0" w:beforeAutospacing="0" w:after="0" w:afterAutospacing="0" w:line="315" w:lineRule="atLeast"/>
        <w:textAlignment w:val="baseline"/>
        <w:rPr>
          <w:spacing w:val="2"/>
          <w:sz w:val="21"/>
          <w:szCs w:val="21"/>
        </w:rPr>
      </w:pPr>
      <w:r w:rsidRPr="00790C4B">
        <w:rPr>
          <w:b/>
          <w:bCs/>
          <w:spacing w:val="2"/>
          <w:sz w:val="21"/>
          <w:szCs w:val="21"/>
        </w:rPr>
        <w:t>По результатам рассмотрения</w:t>
      </w:r>
      <w:r w:rsidRPr="00790C4B">
        <w:rPr>
          <w:spacing w:val="2"/>
          <w:sz w:val="21"/>
          <w:szCs w:val="21"/>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790C4B">
        <w:rPr>
          <w:spacing w:val="2"/>
          <w:sz w:val="21"/>
          <w:szCs w:val="21"/>
        </w:rPr>
        <w:t>дома</w:t>
      </w:r>
      <w:proofErr w:type="gramEnd"/>
      <w:r w:rsidRPr="00790C4B">
        <w:rPr>
          <w:spacing w:val="2"/>
          <w:sz w:val="21"/>
          <w:szCs w:val="21"/>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505"/>
        <w:gridCol w:w="169"/>
        <w:gridCol w:w="498"/>
        <w:gridCol w:w="999"/>
        <w:gridCol w:w="308"/>
        <w:gridCol w:w="3267"/>
      </w:tblGrid>
      <w:tr w:rsidR="00E4607A" w:rsidRPr="00790C4B" w:rsidTr="00BD3C86">
        <w:trPr>
          <w:trHeight w:val="15"/>
        </w:trPr>
        <w:tc>
          <w:tcPr>
            <w:tcW w:w="4674" w:type="dxa"/>
            <w:gridSpan w:val="2"/>
            <w:hideMark/>
          </w:tcPr>
          <w:p w:rsidR="00E4607A" w:rsidRPr="00790C4B" w:rsidRDefault="00E4607A">
            <w:pPr>
              <w:rPr>
                <w:rFonts w:ascii="Times New Roman" w:hAnsi="Times New Roman" w:cs="Times New Roman"/>
                <w:sz w:val="2"/>
                <w:szCs w:val="24"/>
              </w:rPr>
            </w:pPr>
          </w:p>
        </w:tc>
        <w:tc>
          <w:tcPr>
            <w:tcW w:w="5072" w:type="dxa"/>
            <w:gridSpan w:val="4"/>
            <w:hideMark/>
          </w:tcPr>
          <w:p w:rsidR="00E4607A" w:rsidRPr="00790C4B" w:rsidRDefault="00E4607A">
            <w:pPr>
              <w:rPr>
                <w:rFonts w:ascii="Times New Roman" w:hAnsi="Times New Roman" w:cs="Times New Roman"/>
                <w:sz w:val="2"/>
                <w:szCs w:val="24"/>
              </w:rPr>
            </w:pPr>
          </w:p>
        </w:tc>
      </w:tr>
      <w:tr w:rsidR="00E4607A" w:rsidRPr="00790C4B"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5072" w:type="dxa"/>
            <w:gridSpan w:val="4"/>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5072" w:type="dxa"/>
            <w:gridSpan w:val="4"/>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5072" w:type="dxa"/>
            <w:gridSpan w:val="4"/>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9746" w:type="dxa"/>
            <w:gridSpan w:val="6"/>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9746" w:type="dxa"/>
            <w:gridSpan w:val="6"/>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b/>
                <w:bCs/>
                <w:sz w:val="21"/>
                <w:szCs w:val="21"/>
              </w:rPr>
              <w:t>уведомляем о соответствии</w:t>
            </w:r>
            <w:r w:rsidRPr="00790C4B">
              <w:rPr>
                <w:sz w:val="21"/>
                <w:szCs w:val="21"/>
              </w:rPr>
              <w:t>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E4607A" w:rsidRPr="00790C4B" w:rsidTr="00BD3C86">
        <w:tc>
          <w:tcPr>
            <w:tcW w:w="9746"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9746"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9746"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(кадастровый номер земельного участка (при наличии), адрес или описание местоположения земельного участка)</w:t>
            </w:r>
          </w:p>
        </w:tc>
      </w:tr>
      <w:tr w:rsidR="00E4607A" w:rsidRPr="00790C4B" w:rsidTr="00BD3C86">
        <w:trPr>
          <w:trHeight w:val="15"/>
        </w:trPr>
        <w:tc>
          <w:tcPr>
            <w:tcW w:w="4505" w:type="dxa"/>
            <w:hideMark/>
          </w:tcPr>
          <w:p w:rsidR="00E4607A" w:rsidRPr="00790C4B" w:rsidRDefault="00E4607A">
            <w:pPr>
              <w:rPr>
                <w:rFonts w:ascii="Times New Roman" w:hAnsi="Times New Roman" w:cs="Times New Roman"/>
                <w:sz w:val="2"/>
                <w:szCs w:val="24"/>
              </w:rPr>
            </w:pPr>
          </w:p>
        </w:tc>
        <w:tc>
          <w:tcPr>
            <w:tcW w:w="169" w:type="dxa"/>
            <w:hideMark/>
          </w:tcPr>
          <w:p w:rsidR="00E4607A" w:rsidRPr="00790C4B" w:rsidRDefault="00E4607A">
            <w:pPr>
              <w:rPr>
                <w:rFonts w:ascii="Times New Roman" w:hAnsi="Times New Roman" w:cs="Times New Roman"/>
                <w:sz w:val="2"/>
                <w:szCs w:val="24"/>
              </w:rPr>
            </w:pPr>
          </w:p>
        </w:tc>
        <w:tc>
          <w:tcPr>
            <w:tcW w:w="1497" w:type="dxa"/>
            <w:gridSpan w:val="2"/>
            <w:hideMark/>
          </w:tcPr>
          <w:p w:rsidR="00E4607A" w:rsidRPr="00790C4B" w:rsidRDefault="00E4607A">
            <w:pPr>
              <w:rPr>
                <w:rFonts w:ascii="Times New Roman" w:hAnsi="Times New Roman" w:cs="Times New Roman"/>
                <w:sz w:val="2"/>
                <w:szCs w:val="24"/>
              </w:rPr>
            </w:pPr>
          </w:p>
        </w:tc>
        <w:tc>
          <w:tcPr>
            <w:tcW w:w="308" w:type="dxa"/>
            <w:hideMark/>
          </w:tcPr>
          <w:p w:rsidR="00E4607A" w:rsidRPr="00790C4B" w:rsidRDefault="00E4607A">
            <w:pPr>
              <w:rPr>
                <w:rFonts w:ascii="Times New Roman" w:hAnsi="Times New Roman" w:cs="Times New Roman"/>
                <w:sz w:val="2"/>
                <w:szCs w:val="24"/>
              </w:rPr>
            </w:pPr>
          </w:p>
        </w:tc>
        <w:tc>
          <w:tcPr>
            <w:tcW w:w="3267" w:type="dxa"/>
            <w:hideMark/>
          </w:tcPr>
          <w:p w:rsidR="00E4607A" w:rsidRPr="00790C4B" w:rsidRDefault="00E4607A">
            <w:pPr>
              <w:rPr>
                <w:rFonts w:ascii="Times New Roman" w:hAnsi="Times New Roman" w:cs="Times New Roman"/>
                <w:sz w:val="2"/>
                <w:szCs w:val="24"/>
              </w:rPr>
            </w:pPr>
          </w:p>
        </w:tc>
      </w:tr>
      <w:tr w:rsidR="00E4607A" w:rsidRPr="00790C4B" w:rsidTr="00BD3C86">
        <w:tc>
          <w:tcPr>
            <w:tcW w:w="4505"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69"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497" w:type="dxa"/>
            <w:gridSpan w:val="2"/>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8"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267"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BD3C86">
        <w:tc>
          <w:tcPr>
            <w:tcW w:w="4505"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69"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497" w:type="dxa"/>
            <w:gridSpan w:val="2"/>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308"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267"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E4607A" w:rsidRPr="00790C4B" w:rsidTr="00BD3C86">
        <w:tc>
          <w:tcPr>
            <w:tcW w:w="4505"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М.П.</w:t>
            </w:r>
          </w:p>
        </w:tc>
        <w:tc>
          <w:tcPr>
            <w:tcW w:w="169"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497" w:type="dxa"/>
            <w:gridSpan w:val="2"/>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8"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267"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5172" w:type="dxa"/>
            <w:gridSpan w:val="3"/>
            <w:tcBorders>
              <w:top w:val="nil"/>
              <w:left w:val="nil"/>
              <w:bottom w:val="nil"/>
              <w:right w:val="nil"/>
            </w:tcBorders>
            <w:tcMar>
              <w:top w:w="0" w:type="dxa"/>
              <w:left w:w="130" w:type="dxa"/>
              <w:bottom w:w="0" w:type="dxa"/>
              <w:right w:w="130" w:type="dxa"/>
            </w:tcMar>
            <w:hideMark/>
          </w:tcPr>
          <w:p w:rsidR="00E4607A" w:rsidRPr="00790C4B" w:rsidRDefault="00E4607A" w:rsidP="00BD3C86">
            <w:pPr>
              <w:rPr>
                <w:rFonts w:ascii="Times New Roman" w:hAnsi="Times New Roman" w:cs="Times New Roman"/>
                <w:sz w:val="24"/>
                <w:szCs w:val="24"/>
              </w:rPr>
            </w:pPr>
          </w:p>
        </w:tc>
        <w:tc>
          <w:tcPr>
            <w:tcW w:w="4574" w:type="dxa"/>
            <w:gridSpan w:val="3"/>
            <w:tcBorders>
              <w:top w:val="single" w:sz="6" w:space="0" w:color="000000"/>
              <w:left w:val="nil"/>
              <w:bottom w:val="single" w:sz="6" w:space="0" w:color="000000"/>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bl>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CF3869" w:rsidRPr="00790C4B" w:rsidRDefault="00CF3869"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CF3869" w:rsidRPr="00790C4B" w:rsidRDefault="00CF3869"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CF3869" w:rsidRPr="00790C4B" w:rsidRDefault="00CF3869"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3</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C4B" w:rsidRP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E4607A" w:rsidRPr="00790C4B" w:rsidRDefault="00E4607A" w:rsidP="00E4607A">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5112"/>
        <w:gridCol w:w="2466"/>
        <w:gridCol w:w="2203"/>
      </w:tblGrid>
      <w:tr w:rsidR="00E4607A" w:rsidRPr="00790C4B" w:rsidTr="00E4607A">
        <w:trPr>
          <w:trHeight w:val="15"/>
        </w:trPr>
        <w:tc>
          <w:tcPr>
            <w:tcW w:w="5914" w:type="dxa"/>
            <w:hideMark/>
          </w:tcPr>
          <w:p w:rsidR="00E4607A" w:rsidRPr="00790C4B" w:rsidRDefault="00E4607A">
            <w:pPr>
              <w:rPr>
                <w:rFonts w:ascii="Times New Roman" w:hAnsi="Times New Roman" w:cs="Times New Roman"/>
                <w:sz w:val="2"/>
                <w:szCs w:val="24"/>
              </w:rPr>
            </w:pPr>
          </w:p>
        </w:tc>
        <w:tc>
          <w:tcPr>
            <w:tcW w:w="2957" w:type="dxa"/>
            <w:hideMark/>
          </w:tcPr>
          <w:p w:rsidR="00E4607A" w:rsidRPr="00790C4B" w:rsidRDefault="00E4607A">
            <w:pPr>
              <w:rPr>
                <w:rFonts w:ascii="Times New Roman" w:hAnsi="Times New Roman" w:cs="Times New Roman"/>
                <w:sz w:val="2"/>
                <w:szCs w:val="24"/>
              </w:rPr>
            </w:pPr>
          </w:p>
        </w:tc>
        <w:tc>
          <w:tcPr>
            <w:tcW w:w="2402" w:type="dxa"/>
            <w:hideMark/>
          </w:tcPr>
          <w:p w:rsidR="00E4607A" w:rsidRPr="00790C4B" w:rsidRDefault="00E4607A">
            <w:pPr>
              <w:rPr>
                <w:rFonts w:ascii="Times New Roman" w:hAnsi="Times New Roman" w:cs="Times New Roman"/>
                <w:sz w:val="2"/>
                <w:szCs w:val="24"/>
              </w:rPr>
            </w:pPr>
          </w:p>
        </w:tc>
      </w:tr>
      <w:tr w:rsidR="00790C4B" w:rsidRPr="00790C4B" w:rsidTr="00E4607A">
        <w:tc>
          <w:tcPr>
            <w:tcW w:w="5914" w:type="dxa"/>
            <w:tcBorders>
              <w:top w:val="nil"/>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c>
          <w:tcPr>
            <w:tcW w:w="2402" w:type="dxa"/>
            <w:tcBorders>
              <w:top w:val="nil"/>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jc w:val="right"/>
              <w:textAlignment w:val="baseline"/>
              <w:rPr>
                <w:sz w:val="21"/>
                <w:szCs w:val="21"/>
              </w:rPr>
            </w:pPr>
            <w:r w:rsidRPr="00790C4B">
              <w:rPr>
                <w:sz w:val="21"/>
                <w:szCs w:val="21"/>
              </w:rPr>
              <w:t>N __________</w:t>
            </w:r>
          </w:p>
        </w:tc>
      </w:tr>
    </w:tbl>
    <w:p w:rsidR="00DF768B" w:rsidRPr="00790C4B" w:rsidRDefault="00DF768B" w:rsidP="00E4607A">
      <w:pPr>
        <w:pStyle w:val="formattext"/>
        <w:shd w:val="clear" w:color="auto" w:fill="FFFFFF"/>
        <w:spacing w:before="0" w:beforeAutospacing="0" w:after="0" w:afterAutospacing="0" w:line="315" w:lineRule="atLeast"/>
        <w:textAlignment w:val="baseline"/>
        <w:rPr>
          <w:b/>
          <w:bCs/>
          <w:spacing w:val="2"/>
          <w:sz w:val="21"/>
          <w:szCs w:val="21"/>
        </w:rPr>
      </w:pPr>
    </w:p>
    <w:p w:rsidR="00E4607A" w:rsidRPr="00790C4B" w:rsidRDefault="00E4607A" w:rsidP="00E4607A">
      <w:pPr>
        <w:pStyle w:val="formattext"/>
        <w:shd w:val="clear" w:color="auto" w:fill="FFFFFF"/>
        <w:spacing w:before="0" w:beforeAutospacing="0" w:after="0" w:afterAutospacing="0" w:line="315" w:lineRule="atLeast"/>
        <w:textAlignment w:val="baseline"/>
        <w:rPr>
          <w:spacing w:val="2"/>
          <w:sz w:val="21"/>
          <w:szCs w:val="21"/>
        </w:rPr>
      </w:pPr>
      <w:r w:rsidRPr="00790C4B">
        <w:rPr>
          <w:b/>
          <w:bCs/>
          <w:spacing w:val="2"/>
          <w:sz w:val="21"/>
          <w:szCs w:val="21"/>
        </w:rPr>
        <w:t>По результатам рассмотрения</w:t>
      </w:r>
      <w:r w:rsidRPr="00790C4B">
        <w:rPr>
          <w:spacing w:val="2"/>
          <w:sz w:val="21"/>
          <w:szCs w:val="21"/>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790C4B">
        <w:rPr>
          <w:spacing w:val="2"/>
          <w:sz w:val="21"/>
          <w:szCs w:val="21"/>
        </w:rPr>
        <w:t>дома</w:t>
      </w:r>
      <w:proofErr w:type="gramEnd"/>
      <w:r w:rsidRPr="00790C4B">
        <w:rPr>
          <w:spacing w:val="2"/>
          <w:sz w:val="21"/>
          <w:szCs w:val="21"/>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607"/>
        <w:gridCol w:w="432"/>
        <w:gridCol w:w="313"/>
        <w:gridCol w:w="1512"/>
        <w:gridCol w:w="313"/>
        <w:gridCol w:w="2604"/>
      </w:tblGrid>
      <w:tr w:rsidR="00790C4B" w:rsidRPr="00790C4B" w:rsidTr="00790C4B">
        <w:trPr>
          <w:trHeight w:val="15"/>
        </w:trPr>
        <w:tc>
          <w:tcPr>
            <w:tcW w:w="4607" w:type="dxa"/>
            <w:hideMark/>
          </w:tcPr>
          <w:p w:rsidR="00E4607A" w:rsidRPr="00790C4B" w:rsidRDefault="00E4607A">
            <w:pPr>
              <w:rPr>
                <w:rFonts w:ascii="Times New Roman" w:hAnsi="Times New Roman" w:cs="Times New Roman"/>
                <w:sz w:val="2"/>
                <w:szCs w:val="24"/>
              </w:rPr>
            </w:pPr>
          </w:p>
        </w:tc>
        <w:tc>
          <w:tcPr>
            <w:tcW w:w="432" w:type="dxa"/>
            <w:hideMark/>
          </w:tcPr>
          <w:p w:rsidR="00E4607A" w:rsidRPr="00790C4B" w:rsidRDefault="00E4607A">
            <w:pPr>
              <w:rPr>
                <w:rFonts w:ascii="Times New Roman" w:hAnsi="Times New Roman" w:cs="Times New Roman"/>
                <w:sz w:val="2"/>
                <w:szCs w:val="24"/>
              </w:rPr>
            </w:pPr>
          </w:p>
        </w:tc>
        <w:tc>
          <w:tcPr>
            <w:tcW w:w="313" w:type="dxa"/>
            <w:hideMark/>
          </w:tcPr>
          <w:p w:rsidR="00E4607A" w:rsidRPr="00790C4B" w:rsidRDefault="00E4607A">
            <w:pPr>
              <w:rPr>
                <w:rFonts w:ascii="Times New Roman" w:hAnsi="Times New Roman" w:cs="Times New Roman"/>
                <w:sz w:val="2"/>
                <w:szCs w:val="24"/>
              </w:rPr>
            </w:pPr>
          </w:p>
        </w:tc>
        <w:tc>
          <w:tcPr>
            <w:tcW w:w="1512" w:type="dxa"/>
            <w:hideMark/>
          </w:tcPr>
          <w:p w:rsidR="00E4607A" w:rsidRPr="00790C4B" w:rsidRDefault="00E4607A">
            <w:pPr>
              <w:rPr>
                <w:rFonts w:ascii="Times New Roman" w:hAnsi="Times New Roman" w:cs="Times New Roman"/>
                <w:sz w:val="2"/>
                <w:szCs w:val="24"/>
              </w:rPr>
            </w:pPr>
          </w:p>
        </w:tc>
        <w:tc>
          <w:tcPr>
            <w:tcW w:w="313" w:type="dxa"/>
            <w:hideMark/>
          </w:tcPr>
          <w:p w:rsidR="00E4607A" w:rsidRPr="00790C4B" w:rsidRDefault="00E4607A">
            <w:pPr>
              <w:rPr>
                <w:rFonts w:ascii="Times New Roman" w:hAnsi="Times New Roman" w:cs="Times New Roman"/>
                <w:sz w:val="2"/>
                <w:szCs w:val="24"/>
              </w:rPr>
            </w:pPr>
          </w:p>
        </w:tc>
        <w:tc>
          <w:tcPr>
            <w:tcW w:w="2604" w:type="dxa"/>
            <w:hideMark/>
          </w:tcPr>
          <w:p w:rsidR="00E4607A" w:rsidRPr="00790C4B" w:rsidRDefault="00E4607A">
            <w:pPr>
              <w:rPr>
                <w:rFonts w:ascii="Times New Roman" w:hAnsi="Times New Roman" w:cs="Times New Roman"/>
                <w:sz w:val="2"/>
                <w:szCs w:val="24"/>
              </w:rPr>
            </w:pPr>
          </w:p>
        </w:tc>
      </w:tr>
      <w:tr w:rsidR="00790C4B" w:rsidRPr="00790C4B" w:rsidTr="00790C4B">
        <w:tc>
          <w:tcPr>
            <w:tcW w:w="4607"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5174" w:type="dxa"/>
            <w:gridSpan w:val="5"/>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4607"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5174" w:type="dxa"/>
            <w:gridSpan w:val="5"/>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4607"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5174" w:type="dxa"/>
            <w:gridSpan w:val="5"/>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b/>
                <w:bCs/>
                <w:sz w:val="21"/>
                <w:szCs w:val="21"/>
              </w:rPr>
              <w:t>уведомляем:</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8" w:history="1">
              <w:r w:rsidRPr="00790C4B">
                <w:rPr>
                  <w:rStyle w:val="a5"/>
                  <w:color w:val="auto"/>
                  <w:sz w:val="21"/>
                  <w:szCs w:val="21"/>
                </w:rPr>
                <w:t>Градостроительным кодексом Российской Федерации</w:t>
              </w:r>
            </w:hyperlink>
            <w:r w:rsidRPr="00790C4B">
              <w:rPr>
                <w:sz w:val="21"/>
                <w:szCs w:val="21"/>
              </w:rPr>
              <w:t xml:space="preserve"> (Собрание </w:t>
            </w:r>
            <w:r w:rsidRPr="00790C4B">
              <w:rPr>
                <w:sz w:val="21"/>
                <w:szCs w:val="21"/>
              </w:rPr>
              <w:lastRenderedPageBreak/>
              <w:t>законодательства Российской Федерации, 2005, N 1, ст.16; 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790C4B" w:rsidRPr="00790C4B"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790C4B" w:rsidRPr="00790C4B"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790C4B" w:rsidRPr="00790C4B" w:rsidTr="00790C4B">
        <w:tc>
          <w:tcPr>
            <w:tcW w:w="5039" w:type="dxa"/>
            <w:gridSpan w:val="2"/>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512"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604"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5039" w:type="dxa"/>
            <w:gridSpan w:val="2"/>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512"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604"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790C4B" w:rsidRPr="00790C4B" w:rsidTr="00790C4B">
        <w:tc>
          <w:tcPr>
            <w:tcW w:w="5039" w:type="dxa"/>
            <w:gridSpan w:val="2"/>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М.П.</w:t>
            </w: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512"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604"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К настоящему уведомлению прилагаются:</w:t>
            </w: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bl>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4</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E4607A" w:rsidRPr="00790C4B" w:rsidRDefault="00E4607A" w:rsidP="00E4607A">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4607A" w:rsidRPr="00790C4B" w:rsidRDefault="00E4607A" w:rsidP="00E4607A">
      <w:pPr>
        <w:pStyle w:val="formattext"/>
        <w:shd w:val="clear" w:color="auto" w:fill="FFFFFF"/>
        <w:spacing w:before="0" w:beforeAutospacing="0" w:after="0" w:afterAutospacing="0" w:line="315" w:lineRule="atLeast"/>
        <w:jc w:val="right"/>
        <w:textAlignment w:val="baseline"/>
        <w:rPr>
          <w:spacing w:val="2"/>
          <w:sz w:val="21"/>
          <w:szCs w:val="21"/>
        </w:rPr>
      </w:pPr>
      <w:r w:rsidRPr="00790C4B">
        <w:rPr>
          <w:spacing w:val="2"/>
          <w:sz w:val="21"/>
          <w:szCs w:val="21"/>
        </w:rPr>
        <w:t>"___" _____________ 20___ г.</w:t>
      </w:r>
    </w:p>
    <w:tbl>
      <w:tblPr>
        <w:tblW w:w="0" w:type="auto"/>
        <w:tblCellMar>
          <w:left w:w="0" w:type="dxa"/>
          <w:right w:w="0" w:type="dxa"/>
        </w:tblCellMar>
        <w:tblLook w:val="04A0" w:firstRow="1" w:lastRow="0" w:firstColumn="1" w:lastColumn="0" w:noHBand="0" w:noVBand="1"/>
      </w:tblPr>
      <w:tblGrid>
        <w:gridCol w:w="9781"/>
      </w:tblGrid>
      <w:tr w:rsidR="00E4607A" w:rsidRPr="00790C4B" w:rsidTr="00E4607A">
        <w:trPr>
          <w:trHeight w:val="15"/>
        </w:trPr>
        <w:tc>
          <w:tcPr>
            <w:tcW w:w="11273" w:type="dxa"/>
            <w:hideMark/>
          </w:tcPr>
          <w:p w:rsidR="00E4607A" w:rsidRPr="00790C4B" w:rsidRDefault="00E4607A">
            <w:pPr>
              <w:rPr>
                <w:rFonts w:ascii="Times New Roman" w:hAnsi="Times New Roman" w:cs="Times New Roman"/>
                <w:sz w:val="2"/>
                <w:szCs w:val="24"/>
              </w:rPr>
            </w:pPr>
          </w:p>
        </w:tc>
      </w:tr>
      <w:tr w:rsidR="00E4607A" w:rsidRPr="00790C4B" w:rsidTr="00E4607A">
        <w:tc>
          <w:tcPr>
            <w:tcW w:w="11273" w:type="dxa"/>
            <w:tcBorders>
              <w:top w:val="nil"/>
              <w:left w:val="nil"/>
              <w:bottom w:val="single" w:sz="6" w:space="0" w:color="000000"/>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790C4B" w:rsidRPr="00790C4B" w:rsidTr="00E4607A">
        <w:tc>
          <w:tcPr>
            <w:tcW w:w="11273" w:type="dxa"/>
            <w:tcBorders>
              <w:top w:val="single" w:sz="6" w:space="0" w:color="000000"/>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E4607A" w:rsidRPr="00790C4B" w:rsidRDefault="00E4607A" w:rsidP="00E4607A">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1. Сведения о застройщике:</w:t>
      </w:r>
    </w:p>
    <w:tbl>
      <w:tblPr>
        <w:tblW w:w="0" w:type="auto"/>
        <w:tblCellMar>
          <w:left w:w="0" w:type="dxa"/>
          <w:right w:w="0" w:type="dxa"/>
        </w:tblCellMar>
        <w:tblLook w:val="04A0" w:firstRow="1" w:lastRow="0" w:firstColumn="1" w:lastColumn="0" w:noHBand="0" w:noVBand="1"/>
      </w:tblPr>
      <w:tblGrid>
        <w:gridCol w:w="1030"/>
        <w:gridCol w:w="4777"/>
        <w:gridCol w:w="3974"/>
      </w:tblGrid>
      <w:tr w:rsidR="00E4607A" w:rsidRPr="00790C4B" w:rsidTr="00E4607A">
        <w:trPr>
          <w:trHeight w:val="15"/>
        </w:trPr>
        <w:tc>
          <w:tcPr>
            <w:tcW w:w="1109" w:type="dxa"/>
            <w:hideMark/>
          </w:tcPr>
          <w:p w:rsidR="00E4607A" w:rsidRPr="00790C4B" w:rsidRDefault="00E4607A">
            <w:pPr>
              <w:rPr>
                <w:rFonts w:ascii="Times New Roman" w:hAnsi="Times New Roman" w:cs="Times New Roman"/>
                <w:sz w:val="2"/>
                <w:szCs w:val="24"/>
              </w:rPr>
            </w:pPr>
          </w:p>
        </w:tc>
        <w:tc>
          <w:tcPr>
            <w:tcW w:w="5359" w:type="dxa"/>
            <w:hideMark/>
          </w:tcPr>
          <w:p w:rsidR="00E4607A" w:rsidRPr="00790C4B" w:rsidRDefault="00E4607A">
            <w:pPr>
              <w:rPr>
                <w:rFonts w:ascii="Times New Roman" w:hAnsi="Times New Roman" w:cs="Times New Roman"/>
                <w:sz w:val="2"/>
                <w:szCs w:val="24"/>
              </w:rPr>
            </w:pPr>
          </w:p>
        </w:tc>
        <w:tc>
          <w:tcPr>
            <w:tcW w:w="4805" w:type="dxa"/>
            <w:hideMark/>
          </w:tcPr>
          <w:p w:rsidR="00E4607A" w:rsidRPr="00790C4B" w:rsidRDefault="00E4607A">
            <w:pPr>
              <w:rPr>
                <w:rFonts w:ascii="Times New Roman" w:hAnsi="Times New Roman" w:cs="Times New Roman"/>
                <w:sz w:val="2"/>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790C4B">
              <w:rPr>
                <w:sz w:val="21"/>
                <w:szCs w:val="21"/>
              </w:rPr>
              <w:lastRenderedPageBreak/>
              <w:t>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lastRenderedPageBreak/>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bl>
    <w:p w:rsidR="00E4607A" w:rsidRPr="00790C4B" w:rsidRDefault="00E4607A" w:rsidP="00E4607A">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09"/>
        <w:gridCol w:w="4744"/>
        <w:gridCol w:w="4028"/>
      </w:tblGrid>
      <w:tr w:rsidR="00E4607A" w:rsidRPr="00790C4B" w:rsidTr="00E4607A">
        <w:trPr>
          <w:trHeight w:val="15"/>
        </w:trPr>
        <w:tc>
          <w:tcPr>
            <w:tcW w:w="1109" w:type="dxa"/>
            <w:hideMark/>
          </w:tcPr>
          <w:p w:rsidR="00E4607A" w:rsidRPr="00790C4B" w:rsidRDefault="00E4607A">
            <w:pPr>
              <w:rPr>
                <w:rFonts w:ascii="Times New Roman" w:hAnsi="Times New Roman" w:cs="Times New Roman"/>
                <w:sz w:val="2"/>
                <w:szCs w:val="24"/>
              </w:rPr>
            </w:pPr>
          </w:p>
        </w:tc>
        <w:tc>
          <w:tcPr>
            <w:tcW w:w="5359" w:type="dxa"/>
            <w:hideMark/>
          </w:tcPr>
          <w:p w:rsidR="00E4607A" w:rsidRPr="00790C4B" w:rsidRDefault="00E4607A">
            <w:pPr>
              <w:rPr>
                <w:rFonts w:ascii="Times New Roman" w:hAnsi="Times New Roman" w:cs="Times New Roman"/>
                <w:sz w:val="2"/>
                <w:szCs w:val="24"/>
              </w:rPr>
            </w:pPr>
          </w:p>
        </w:tc>
        <w:tc>
          <w:tcPr>
            <w:tcW w:w="4805" w:type="dxa"/>
            <w:hideMark/>
          </w:tcPr>
          <w:p w:rsidR="00E4607A" w:rsidRPr="00790C4B" w:rsidRDefault="00E4607A">
            <w:pPr>
              <w:rPr>
                <w:rFonts w:ascii="Times New Roman" w:hAnsi="Times New Roman" w:cs="Times New Roman"/>
                <w:sz w:val="2"/>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bl>
    <w:p w:rsidR="00E4607A" w:rsidRPr="00790C4B" w:rsidRDefault="00E4607A" w:rsidP="00E4607A">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3.</w:t>
      </w:r>
      <w:r w:rsidRPr="00790C4B">
        <w:rPr>
          <w:b w:val="0"/>
          <w:bCs w:val="0"/>
          <w:spacing w:val="2"/>
          <w:sz w:val="38"/>
          <w:szCs w:val="38"/>
        </w:rPr>
        <w:t xml:space="preserve"> </w:t>
      </w:r>
      <w:r w:rsidRPr="00790C4B">
        <w:rPr>
          <w:b w:val="0"/>
          <w:bCs w:val="0"/>
          <w:spacing w:val="2"/>
          <w:sz w:val="28"/>
          <w:szCs w:val="28"/>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652"/>
        <w:gridCol w:w="2905"/>
        <w:gridCol w:w="170"/>
        <w:gridCol w:w="3118"/>
        <w:gridCol w:w="168"/>
        <w:gridCol w:w="2768"/>
      </w:tblGrid>
      <w:tr w:rsidR="00E4607A" w:rsidRPr="00790C4B" w:rsidTr="00E4607A">
        <w:trPr>
          <w:trHeight w:val="15"/>
        </w:trPr>
        <w:tc>
          <w:tcPr>
            <w:tcW w:w="739" w:type="dxa"/>
            <w:hideMark/>
          </w:tcPr>
          <w:p w:rsidR="00E4607A" w:rsidRPr="00790C4B" w:rsidRDefault="00E4607A">
            <w:pPr>
              <w:rPr>
                <w:rFonts w:ascii="Times New Roman" w:hAnsi="Times New Roman" w:cs="Times New Roman"/>
                <w:sz w:val="2"/>
                <w:szCs w:val="24"/>
              </w:rPr>
            </w:pPr>
          </w:p>
        </w:tc>
        <w:tc>
          <w:tcPr>
            <w:tcW w:w="3326" w:type="dxa"/>
            <w:hideMark/>
          </w:tcPr>
          <w:p w:rsidR="00E4607A" w:rsidRPr="00790C4B" w:rsidRDefault="00E4607A">
            <w:pPr>
              <w:rPr>
                <w:rFonts w:ascii="Times New Roman" w:hAnsi="Times New Roman" w:cs="Times New Roman"/>
                <w:sz w:val="2"/>
                <w:szCs w:val="24"/>
              </w:rPr>
            </w:pPr>
          </w:p>
        </w:tc>
        <w:tc>
          <w:tcPr>
            <w:tcW w:w="185" w:type="dxa"/>
            <w:hideMark/>
          </w:tcPr>
          <w:p w:rsidR="00E4607A" w:rsidRPr="00790C4B" w:rsidRDefault="00E4607A">
            <w:pPr>
              <w:rPr>
                <w:rFonts w:ascii="Times New Roman" w:hAnsi="Times New Roman" w:cs="Times New Roman"/>
                <w:sz w:val="2"/>
                <w:szCs w:val="24"/>
              </w:rPr>
            </w:pPr>
          </w:p>
        </w:tc>
        <w:tc>
          <w:tcPr>
            <w:tcW w:w="3696" w:type="dxa"/>
            <w:hideMark/>
          </w:tcPr>
          <w:p w:rsidR="00E4607A" w:rsidRPr="00790C4B" w:rsidRDefault="00E4607A">
            <w:pPr>
              <w:rPr>
                <w:rFonts w:ascii="Times New Roman" w:hAnsi="Times New Roman" w:cs="Times New Roman"/>
                <w:sz w:val="2"/>
                <w:szCs w:val="24"/>
              </w:rPr>
            </w:pPr>
          </w:p>
        </w:tc>
        <w:tc>
          <w:tcPr>
            <w:tcW w:w="185" w:type="dxa"/>
            <w:hideMark/>
          </w:tcPr>
          <w:p w:rsidR="00E4607A" w:rsidRPr="00790C4B" w:rsidRDefault="00E4607A">
            <w:pPr>
              <w:rPr>
                <w:rFonts w:ascii="Times New Roman" w:hAnsi="Times New Roman" w:cs="Times New Roman"/>
                <w:sz w:val="2"/>
                <w:szCs w:val="24"/>
              </w:rPr>
            </w:pPr>
          </w:p>
        </w:tc>
        <w:tc>
          <w:tcPr>
            <w:tcW w:w="3142" w:type="dxa"/>
            <w:hideMark/>
          </w:tcPr>
          <w:p w:rsidR="00E4607A" w:rsidRPr="00790C4B" w:rsidRDefault="00E4607A">
            <w:pPr>
              <w:rPr>
                <w:rFonts w:ascii="Times New Roman" w:hAnsi="Times New Roman" w:cs="Times New Roman"/>
                <w:sz w:val="2"/>
                <w:szCs w:val="24"/>
              </w:rPr>
            </w:pPr>
          </w:p>
        </w:tc>
      </w:tr>
      <w:tr w:rsidR="00E4607A" w:rsidRPr="00790C4B" w:rsidTr="00E4607A">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N п/п</w:t>
            </w:r>
          </w:p>
        </w:tc>
        <w:tc>
          <w:tcPr>
            <w:tcW w:w="332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066" w:type="dxa"/>
            <w:gridSpan w:val="3"/>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4607A" w:rsidRPr="00790C4B" w:rsidTr="00E4607A">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85" w:type="dxa"/>
            <w:tcBorders>
              <w:top w:val="nil"/>
              <w:left w:val="single" w:sz="6" w:space="0" w:color="000000"/>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(дата направления уведомления)</w:t>
            </w:r>
          </w:p>
        </w:tc>
        <w:tc>
          <w:tcPr>
            <w:tcW w:w="185" w:type="dxa"/>
            <w:tcBorders>
              <w:top w:val="nil"/>
              <w:left w:val="nil"/>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Количество надземных этажей</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Высота</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Сведения об отступах от границ земельного участка</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Площадь застройки</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bl>
    <w:p w:rsidR="00397B19" w:rsidRPr="00790C4B" w:rsidRDefault="00397B19" w:rsidP="00E4607A">
      <w:pPr>
        <w:pStyle w:val="3"/>
        <w:shd w:val="clear" w:color="auto" w:fill="FFFFFF"/>
        <w:spacing w:before="375" w:beforeAutospacing="0" w:after="225" w:afterAutospacing="0"/>
        <w:jc w:val="center"/>
        <w:textAlignment w:val="baseline"/>
        <w:rPr>
          <w:b w:val="0"/>
          <w:bCs w:val="0"/>
          <w:spacing w:val="2"/>
          <w:sz w:val="38"/>
          <w:szCs w:val="38"/>
        </w:rPr>
      </w:pPr>
    </w:p>
    <w:p w:rsidR="00397B19" w:rsidRPr="00790C4B" w:rsidRDefault="00397B19" w:rsidP="00E4607A">
      <w:pPr>
        <w:pStyle w:val="3"/>
        <w:shd w:val="clear" w:color="auto" w:fill="FFFFFF"/>
        <w:spacing w:before="375" w:beforeAutospacing="0" w:after="225" w:afterAutospacing="0"/>
        <w:jc w:val="center"/>
        <w:textAlignment w:val="baseline"/>
        <w:rPr>
          <w:b w:val="0"/>
          <w:bCs w:val="0"/>
          <w:spacing w:val="2"/>
          <w:sz w:val="38"/>
          <w:szCs w:val="38"/>
        </w:rPr>
      </w:pPr>
    </w:p>
    <w:p w:rsidR="00397B19" w:rsidRPr="00790C4B" w:rsidRDefault="00397B19" w:rsidP="00E4607A">
      <w:pPr>
        <w:pStyle w:val="3"/>
        <w:shd w:val="clear" w:color="auto" w:fill="FFFFFF"/>
        <w:spacing w:before="375" w:beforeAutospacing="0" w:after="225" w:afterAutospacing="0"/>
        <w:jc w:val="center"/>
        <w:textAlignment w:val="baseline"/>
        <w:rPr>
          <w:b w:val="0"/>
          <w:bCs w:val="0"/>
          <w:spacing w:val="2"/>
          <w:sz w:val="38"/>
          <w:szCs w:val="38"/>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5</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4607A" w:rsidRPr="00790C4B" w:rsidRDefault="00E4607A" w:rsidP="00E4607A">
      <w:pPr>
        <w:pStyle w:val="3"/>
        <w:shd w:val="clear" w:color="auto" w:fill="FFFFFF"/>
        <w:spacing w:before="375" w:beforeAutospacing="0" w:after="225" w:afterAutospacing="0"/>
        <w:jc w:val="center"/>
        <w:textAlignment w:val="baseline"/>
        <w:rPr>
          <w:bCs w:val="0"/>
          <w:spacing w:val="2"/>
          <w:sz w:val="28"/>
          <w:szCs w:val="28"/>
        </w:rPr>
      </w:pPr>
      <w:r w:rsidRPr="00790C4B">
        <w:rPr>
          <w:bCs w:val="0"/>
          <w:spacing w:val="2"/>
          <w:sz w:val="28"/>
          <w:szCs w:val="28"/>
        </w:rPr>
        <w:t>Форм</w:t>
      </w:r>
      <w:r w:rsidR="002C2FE8" w:rsidRPr="00790C4B">
        <w:rPr>
          <w:bCs w:val="0"/>
          <w:spacing w:val="2"/>
          <w:sz w:val="28"/>
          <w:szCs w:val="28"/>
        </w:rPr>
        <w:t>а</w:t>
      </w:r>
      <w:r w:rsidRPr="00790C4B">
        <w:rPr>
          <w:bCs w:val="0"/>
          <w:spacing w:val="2"/>
          <w:sz w:val="28"/>
          <w:szCs w:val="28"/>
        </w:rP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9781"/>
      </w:tblGrid>
      <w:tr w:rsidR="00E4607A" w:rsidRPr="00790C4B" w:rsidTr="00E4607A">
        <w:trPr>
          <w:trHeight w:val="15"/>
        </w:trPr>
        <w:tc>
          <w:tcPr>
            <w:tcW w:w="11273" w:type="dxa"/>
            <w:hideMark/>
          </w:tcPr>
          <w:p w:rsidR="00E4607A" w:rsidRPr="00790C4B" w:rsidRDefault="00E4607A">
            <w:pPr>
              <w:rPr>
                <w:rFonts w:ascii="Times New Roman" w:hAnsi="Times New Roman" w:cs="Times New Roman"/>
                <w:sz w:val="2"/>
                <w:szCs w:val="24"/>
              </w:rPr>
            </w:pPr>
          </w:p>
        </w:tc>
      </w:tr>
      <w:tr w:rsidR="00E4607A" w:rsidRPr="00790C4B" w:rsidTr="00E4607A">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rPr>
          <w:trHeight w:val="15"/>
        </w:trPr>
        <w:tc>
          <w:tcPr>
            <w:tcW w:w="11273" w:type="dxa"/>
            <w:hideMark/>
          </w:tcPr>
          <w:p w:rsidR="00E4607A" w:rsidRPr="00790C4B" w:rsidRDefault="00E4607A">
            <w:pPr>
              <w:rPr>
                <w:rFonts w:ascii="Times New Roman" w:hAnsi="Times New Roman" w:cs="Times New Roman"/>
                <w:sz w:val="2"/>
                <w:szCs w:val="24"/>
              </w:rPr>
            </w:pPr>
          </w:p>
        </w:tc>
      </w:tr>
      <w:tr w:rsidR="00E4607A" w:rsidRPr="00790C4B" w:rsidTr="00E4607A">
        <w:tc>
          <w:tcPr>
            <w:tcW w:w="11273"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Почтовый адрес и (или) адрес электронной почты для связи:</w:t>
            </w:r>
          </w:p>
        </w:tc>
      </w:tr>
      <w:tr w:rsidR="00E4607A" w:rsidRPr="00790C4B" w:rsidTr="00E4607A">
        <w:tc>
          <w:tcPr>
            <w:tcW w:w="11273"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273"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E4607A" w:rsidRPr="00790C4B" w:rsidTr="00E4607A">
        <w:tc>
          <w:tcPr>
            <w:tcW w:w="11273"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E4607A">
        <w:tc>
          <w:tcPr>
            <w:tcW w:w="11273"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E4607A" w:rsidRPr="00790C4B" w:rsidRDefault="00E4607A" w:rsidP="00E4607A">
      <w:pPr>
        <w:shd w:val="clear" w:color="auto" w:fill="FFFFFF"/>
        <w:textAlignment w:val="baseline"/>
        <w:rPr>
          <w:rFonts w:ascii="Times New Roman" w:hAnsi="Times New Roman" w:cs="Times New Roman"/>
          <w:vanish/>
          <w:spacing w:val="2"/>
          <w:sz w:val="18"/>
          <w:szCs w:val="18"/>
        </w:rPr>
      </w:pPr>
    </w:p>
    <w:tbl>
      <w:tblPr>
        <w:tblW w:w="0" w:type="auto"/>
        <w:tblCellMar>
          <w:left w:w="0" w:type="dxa"/>
          <w:right w:w="0" w:type="dxa"/>
        </w:tblCellMar>
        <w:tblLook w:val="04A0" w:firstRow="1" w:lastRow="0" w:firstColumn="1" w:lastColumn="0" w:noHBand="0" w:noVBand="1"/>
      </w:tblPr>
      <w:tblGrid>
        <w:gridCol w:w="3798"/>
        <w:gridCol w:w="170"/>
        <w:gridCol w:w="2251"/>
        <w:gridCol w:w="462"/>
        <w:gridCol w:w="2728"/>
        <w:gridCol w:w="337"/>
      </w:tblGrid>
      <w:tr w:rsidR="00E4607A" w:rsidRPr="00790C4B" w:rsidTr="00BD18BC">
        <w:trPr>
          <w:trHeight w:val="15"/>
        </w:trPr>
        <w:tc>
          <w:tcPr>
            <w:tcW w:w="9409" w:type="dxa"/>
            <w:gridSpan w:val="5"/>
            <w:hideMark/>
          </w:tcPr>
          <w:p w:rsidR="00E4607A" w:rsidRPr="00790C4B" w:rsidRDefault="00E4607A">
            <w:pPr>
              <w:rPr>
                <w:rFonts w:ascii="Times New Roman" w:hAnsi="Times New Roman" w:cs="Times New Roman"/>
                <w:sz w:val="2"/>
                <w:szCs w:val="24"/>
              </w:rPr>
            </w:pPr>
          </w:p>
        </w:tc>
        <w:tc>
          <w:tcPr>
            <w:tcW w:w="337" w:type="dxa"/>
            <w:hideMark/>
          </w:tcPr>
          <w:p w:rsidR="00E4607A" w:rsidRPr="00790C4B" w:rsidRDefault="00E4607A">
            <w:pPr>
              <w:rPr>
                <w:rFonts w:ascii="Times New Roman" w:hAnsi="Times New Roman" w:cs="Times New Roman"/>
                <w:sz w:val="2"/>
                <w:szCs w:val="24"/>
              </w:rPr>
            </w:pPr>
          </w:p>
        </w:tc>
      </w:tr>
      <w:tr w:rsidR="00E4607A" w:rsidRPr="00790C4B" w:rsidTr="00BD18BC">
        <w:tc>
          <w:tcPr>
            <w:tcW w:w="9409" w:type="dxa"/>
            <w:gridSpan w:val="5"/>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b/>
                <w:bCs/>
                <w:sz w:val="21"/>
                <w:szCs w:val="21"/>
              </w:rPr>
              <w:t>Настоящим уведомлением я</w:t>
            </w:r>
          </w:p>
        </w:tc>
        <w:tc>
          <w:tcPr>
            <w:tcW w:w="337"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18BC">
        <w:tc>
          <w:tcPr>
            <w:tcW w:w="9409" w:type="dxa"/>
            <w:gridSpan w:val="5"/>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37"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18BC">
        <w:tc>
          <w:tcPr>
            <w:tcW w:w="9409" w:type="dxa"/>
            <w:gridSpan w:val="5"/>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(фамилия, имя, отчество (при наличии)</w:t>
            </w:r>
          </w:p>
        </w:tc>
        <w:tc>
          <w:tcPr>
            <w:tcW w:w="337"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18BC">
        <w:tc>
          <w:tcPr>
            <w:tcW w:w="9746" w:type="dxa"/>
            <w:gridSpan w:val="6"/>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b/>
                <w:bCs/>
                <w:sz w:val="21"/>
                <w:szCs w:val="21"/>
              </w:rPr>
              <w:t>даю согласие на обработку персональных данных (в случае если застройщиком является физическое лицо).</w:t>
            </w:r>
          </w:p>
        </w:tc>
      </w:tr>
      <w:tr w:rsidR="00E4607A" w:rsidRPr="00790C4B" w:rsidTr="00BD18BC">
        <w:trPr>
          <w:trHeight w:val="15"/>
        </w:trPr>
        <w:tc>
          <w:tcPr>
            <w:tcW w:w="3798" w:type="dxa"/>
            <w:hideMark/>
          </w:tcPr>
          <w:p w:rsidR="00E4607A" w:rsidRPr="00790C4B" w:rsidRDefault="00E4607A">
            <w:pPr>
              <w:rPr>
                <w:rFonts w:ascii="Times New Roman" w:hAnsi="Times New Roman" w:cs="Times New Roman"/>
                <w:sz w:val="2"/>
                <w:szCs w:val="24"/>
              </w:rPr>
            </w:pPr>
          </w:p>
        </w:tc>
        <w:tc>
          <w:tcPr>
            <w:tcW w:w="170" w:type="dxa"/>
            <w:hideMark/>
          </w:tcPr>
          <w:p w:rsidR="00E4607A" w:rsidRPr="00790C4B" w:rsidRDefault="00E4607A">
            <w:pPr>
              <w:rPr>
                <w:rFonts w:ascii="Times New Roman" w:hAnsi="Times New Roman" w:cs="Times New Roman"/>
                <w:sz w:val="2"/>
                <w:szCs w:val="24"/>
              </w:rPr>
            </w:pPr>
          </w:p>
        </w:tc>
        <w:tc>
          <w:tcPr>
            <w:tcW w:w="2251" w:type="dxa"/>
            <w:hideMark/>
          </w:tcPr>
          <w:p w:rsidR="00E4607A" w:rsidRPr="00790C4B" w:rsidRDefault="00E4607A">
            <w:pPr>
              <w:rPr>
                <w:rFonts w:ascii="Times New Roman" w:hAnsi="Times New Roman" w:cs="Times New Roman"/>
                <w:sz w:val="2"/>
                <w:szCs w:val="24"/>
              </w:rPr>
            </w:pPr>
          </w:p>
        </w:tc>
        <w:tc>
          <w:tcPr>
            <w:tcW w:w="462" w:type="dxa"/>
            <w:hideMark/>
          </w:tcPr>
          <w:p w:rsidR="00E4607A" w:rsidRPr="00790C4B" w:rsidRDefault="00E4607A">
            <w:pPr>
              <w:rPr>
                <w:rFonts w:ascii="Times New Roman" w:hAnsi="Times New Roman" w:cs="Times New Roman"/>
                <w:sz w:val="2"/>
                <w:szCs w:val="24"/>
              </w:rPr>
            </w:pPr>
          </w:p>
        </w:tc>
        <w:tc>
          <w:tcPr>
            <w:tcW w:w="3065" w:type="dxa"/>
            <w:gridSpan w:val="2"/>
            <w:hideMark/>
          </w:tcPr>
          <w:p w:rsidR="00E4607A" w:rsidRPr="00790C4B" w:rsidRDefault="00E4607A">
            <w:pPr>
              <w:rPr>
                <w:rFonts w:ascii="Times New Roman" w:hAnsi="Times New Roman" w:cs="Times New Roman"/>
                <w:sz w:val="2"/>
                <w:szCs w:val="24"/>
              </w:rPr>
            </w:pPr>
          </w:p>
        </w:tc>
      </w:tr>
      <w:tr w:rsidR="00E4607A" w:rsidRPr="00790C4B" w:rsidTr="00BD18BC">
        <w:tc>
          <w:tcPr>
            <w:tcW w:w="3798"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70"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251"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462"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65" w:type="dxa"/>
            <w:gridSpan w:val="2"/>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BD18BC">
        <w:tc>
          <w:tcPr>
            <w:tcW w:w="3798"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(должность, в случае если застройщиком является юридическое лицо)</w:t>
            </w:r>
          </w:p>
        </w:tc>
        <w:tc>
          <w:tcPr>
            <w:tcW w:w="170"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251"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462"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65" w:type="dxa"/>
            <w:gridSpan w:val="2"/>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E4607A" w:rsidRPr="00790C4B" w:rsidTr="00BD18BC">
        <w:tc>
          <w:tcPr>
            <w:tcW w:w="3798"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М.П.</w:t>
            </w:r>
          </w:p>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(при наличии)</w:t>
            </w:r>
          </w:p>
        </w:tc>
        <w:tc>
          <w:tcPr>
            <w:tcW w:w="170"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251"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462"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65" w:type="dxa"/>
            <w:gridSpan w:val="2"/>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bl>
    <w:p w:rsidR="00397B19" w:rsidRPr="00790C4B" w:rsidRDefault="00397B19" w:rsidP="00BD18BC">
      <w:pPr>
        <w:pStyle w:val="2"/>
        <w:shd w:val="clear" w:color="auto" w:fill="FFFFFF"/>
        <w:spacing w:before="375" w:after="225"/>
        <w:jc w:val="center"/>
        <w:textAlignment w:val="baseline"/>
        <w:rPr>
          <w:rFonts w:ascii="Times New Roman" w:hAnsi="Times New Roman" w:cs="Times New Roman"/>
          <w:b w:val="0"/>
          <w:bCs w:val="0"/>
          <w:color w:val="auto"/>
          <w:spacing w:val="2"/>
          <w:sz w:val="41"/>
          <w:szCs w:val="41"/>
        </w:rPr>
      </w:pPr>
    </w:p>
    <w:p w:rsidR="00397B19" w:rsidRPr="00790C4B" w:rsidRDefault="00397B19" w:rsidP="00BD18BC">
      <w:pPr>
        <w:pStyle w:val="2"/>
        <w:shd w:val="clear" w:color="auto" w:fill="FFFFFF"/>
        <w:spacing w:before="375" w:after="225"/>
        <w:jc w:val="center"/>
        <w:textAlignment w:val="baseline"/>
        <w:rPr>
          <w:rFonts w:ascii="Times New Roman" w:hAnsi="Times New Roman" w:cs="Times New Roman"/>
          <w:b w:val="0"/>
          <w:bCs w:val="0"/>
          <w:color w:val="auto"/>
          <w:spacing w:val="2"/>
          <w:sz w:val="41"/>
          <w:szCs w:val="41"/>
        </w:rPr>
      </w:pPr>
    </w:p>
    <w:p w:rsidR="00BD18BC" w:rsidRPr="00790C4B" w:rsidRDefault="00BD18BC"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397B19" w:rsidRPr="00790C4B" w:rsidRDefault="00397B19"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397B19" w:rsidRPr="00790C4B" w:rsidRDefault="00397B19"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2C2FE8" w:rsidRPr="00790C4B" w:rsidRDefault="002C2FE8"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2C2FE8" w:rsidRPr="00790C4B" w:rsidRDefault="002C2FE8"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397B19" w:rsidRPr="00790C4B" w:rsidRDefault="00397B19"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397B19" w:rsidRPr="00790C4B" w:rsidRDefault="00397B19"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2C2FE8" w:rsidRPr="00790C4B" w:rsidRDefault="002C2FE8"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2C2FE8" w:rsidRDefault="002C2FE8"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6</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C4B" w:rsidRP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BD18BC" w:rsidRPr="00790C4B" w:rsidRDefault="00BD18BC" w:rsidP="00BD18BC">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BD18BC" w:rsidRPr="00790C4B" w:rsidRDefault="00BD18BC" w:rsidP="00BD18BC">
      <w:pPr>
        <w:pStyle w:val="formattext"/>
        <w:shd w:val="clear" w:color="auto" w:fill="FFFFFF"/>
        <w:spacing w:before="0" w:beforeAutospacing="0" w:after="0" w:afterAutospacing="0" w:line="315" w:lineRule="atLeast"/>
        <w:jc w:val="right"/>
        <w:textAlignment w:val="baseline"/>
        <w:rPr>
          <w:spacing w:val="2"/>
          <w:sz w:val="21"/>
          <w:szCs w:val="21"/>
        </w:rPr>
      </w:pPr>
      <w:r w:rsidRPr="00790C4B">
        <w:rPr>
          <w:spacing w:val="2"/>
          <w:sz w:val="21"/>
          <w:szCs w:val="21"/>
        </w:rPr>
        <w:t>"___" _____________ 20___ г.</w:t>
      </w:r>
    </w:p>
    <w:tbl>
      <w:tblPr>
        <w:tblW w:w="0" w:type="auto"/>
        <w:tblCellMar>
          <w:left w:w="0" w:type="dxa"/>
          <w:right w:w="0" w:type="dxa"/>
        </w:tblCellMar>
        <w:tblLook w:val="04A0" w:firstRow="1" w:lastRow="0" w:firstColumn="1" w:lastColumn="0" w:noHBand="0" w:noVBand="1"/>
      </w:tblPr>
      <w:tblGrid>
        <w:gridCol w:w="9781"/>
      </w:tblGrid>
      <w:tr w:rsidR="00BD18BC" w:rsidRPr="00790C4B" w:rsidTr="00BD18BC">
        <w:trPr>
          <w:trHeight w:val="15"/>
        </w:trPr>
        <w:tc>
          <w:tcPr>
            <w:tcW w:w="11273" w:type="dxa"/>
            <w:hideMark/>
          </w:tcPr>
          <w:p w:rsidR="00BD18BC" w:rsidRPr="00790C4B" w:rsidRDefault="00BD18BC">
            <w:pPr>
              <w:rPr>
                <w:rFonts w:ascii="Times New Roman" w:hAnsi="Times New Roman" w:cs="Times New Roman"/>
                <w:sz w:val="2"/>
                <w:szCs w:val="24"/>
              </w:rPr>
            </w:pPr>
          </w:p>
        </w:tc>
      </w:tr>
      <w:tr w:rsidR="00BD18BC" w:rsidRPr="00790C4B" w:rsidTr="00BD18BC">
        <w:tc>
          <w:tcPr>
            <w:tcW w:w="11273" w:type="dxa"/>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tcBorders>
              <w:top w:val="single" w:sz="6" w:space="0" w:color="000000"/>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D18BC" w:rsidRPr="00790C4B" w:rsidRDefault="00BD18BC" w:rsidP="00BD18BC">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1. Сведения о застройщике</w:t>
      </w:r>
    </w:p>
    <w:tbl>
      <w:tblPr>
        <w:tblW w:w="0" w:type="auto"/>
        <w:tblCellMar>
          <w:left w:w="0" w:type="dxa"/>
          <w:right w:w="0" w:type="dxa"/>
        </w:tblCellMar>
        <w:tblLook w:val="04A0" w:firstRow="1" w:lastRow="0" w:firstColumn="1" w:lastColumn="0" w:noHBand="0" w:noVBand="1"/>
      </w:tblPr>
      <w:tblGrid>
        <w:gridCol w:w="1030"/>
        <w:gridCol w:w="4626"/>
        <w:gridCol w:w="4125"/>
      </w:tblGrid>
      <w:tr w:rsidR="00BD18BC" w:rsidRPr="00790C4B" w:rsidTr="00BD18BC">
        <w:trPr>
          <w:trHeight w:val="15"/>
        </w:trPr>
        <w:tc>
          <w:tcPr>
            <w:tcW w:w="1109" w:type="dxa"/>
            <w:hideMark/>
          </w:tcPr>
          <w:p w:rsidR="00BD18BC" w:rsidRPr="00790C4B" w:rsidRDefault="00BD18BC">
            <w:pPr>
              <w:rPr>
                <w:rFonts w:ascii="Times New Roman" w:hAnsi="Times New Roman" w:cs="Times New Roman"/>
                <w:sz w:val="2"/>
                <w:szCs w:val="24"/>
              </w:rPr>
            </w:pPr>
          </w:p>
        </w:tc>
        <w:tc>
          <w:tcPr>
            <w:tcW w:w="5174" w:type="dxa"/>
            <w:hideMark/>
          </w:tcPr>
          <w:p w:rsidR="00BD18BC" w:rsidRPr="00790C4B" w:rsidRDefault="00BD18BC">
            <w:pPr>
              <w:rPr>
                <w:rFonts w:ascii="Times New Roman" w:hAnsi="Times New Roman" w:cs="Times New Roman"/>
                <w:sz w:val="2"/>
                <w:szCs w:val="24"/>
              </w:rPr>
            </w:pPr>
          </w:p>
        </w:tc>
        <w:tc>
          <w:tcPr>
            <w:tcW w:w="4990" w:type="dxa"/>
            <w:hideMark/>
          </w:tcPr>
          <w:p w:rsidR="00BD18BC" w:rsidRPr="00790C4B" w:rsidRDefault="00BD18BC">
            <w:pPr>
              <w:rPr>
                <w:rFonts w:ascii="Times New Roman" w:hAnsi="Times New Roman" w:cs="Times New Roman"/>
                <w:sz w:val="2"/>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Место жительства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1.1.3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Реквизиты документа, удостоверяющего личность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Наименование</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Место нахождения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lastRenderedPageBreak/>
              <w:t>1.2.4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BD18BC" w:rsidRPr="00790C4B" w:rsidRDefault="00BD18BC" w:rsidP="00BD18BC">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00"/>
        <w:gridCol w:w="4670"/>
        <w:gridCol w:w="4111"/>
      </w:tblGrid>
      <w:tr w:rsidR="00BD18BC" w:rsidRPr="00790C4B" w:rsidTr="00BD18BC">
        <w:trPr>
          <w:trHeight w:val="15"/>
        </w:trPr>
        <w:tc>
          <w:tcPr>
            <w:tcW w:w="1109" w:type="dxa"/>
            <w:hideMark/>
          </w:tcPr>
          <w:p w:rsidR="00BD18BC" w:rsidRPr="00790C4B" w:rsidRDefault="00BD18BC">
            <w:pPr>
              <w:rPr>
                <w:rFonts w:ascii="Times New Roman" w:hAnsi="Times New Roman" w:cs="Times New Roman"/>
                <w:sz w:val="2"/>
                <w:szCs w:val="24"/>
              </w:rPr>
            </w:pPr>
          </w:p>
        </w:tc>
        <w:tc>
          <w:tcPr>
            <w:tcW w:w="5174" w:type="dxa"/>
            <w:hideMark/>
          </w:tcPr>
          <w:p w:rsidR="00BD18BC" w:rsidRPr="00790C4B" w:rsidRDefault="00BD18BC">
            <w:pPr>
              <w:rPr>
                <w:rFonts w:ascii="Times New Roman" w:hAnsi="Times New Roman" w:cs="Times New Roman"/>
                <w:sz w:val="2"/>
                <w:szCs w:val="24"/>
              </w:rPr>
            </w:pPr>
          </w:p>
        </w:tc>
        <w:tc>
          <w:tcPr>
            <w:tcW w:w="4990" w:type="dxa"/>
            <w:hideMark/>
          </w:tcPr>
          <w:p w:rsidR="00BD18BC" w:rsidRPr="00790C4B" w:rsidRDefault="00BD18BC">
            <w:pPr>
              <w:rPr>
                <w:rFonts w:ascii="Times New Roman" w:hAnsi="Times New Roman" w:cs="Times New Roman"/>
                <w:sz w:val="2"/>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Адрес или описание местоположения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2.5</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виде разрешенного использования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BD18BC" w:rsidRPr="00790C4B" w:rsidRDefault="00BD18BC" w:rsidP="00BD18BC">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1033"/>
        <w:gridCol w:w="4587"/>
        <w:gridCol w:w="4161"/>
      </w:tblGrid>
      <w:tr w:rsidR="00790C4B" w:rsidRPr="00790C4B" w:rsidTr="00790C4B">
        <w:trPr>
          <w:trHeight w:val="15"/>
        </w:trPr>
        <w:tc>
          <w:tcPr>
            <w:tcW w:w="1033" w:type="dxa"/>
            <w:hideMark/>
          </w:tcPr>
          <w:p w:rsidR="00BD18BC" w:rsidRPr="00790C4B" w:rsidRDefault="00BD18BC">
            <w:pPr>
              <w:rPr>
                <w:rFonts w:ascii="Times New Roman" w:hAnsi="Times New Roman" w:cs="Times New Roman"/>
                <w:sz w:val="2"/>
                <w:szCs w:val="24"/>
              </w:rPr>
            </w:pPr>
          </w:p>
        </w:tc>
        <w:tc>
          <w:tcPr>
            <w:tcW w:w="4587" w:type="dxa"/>
            <w:hideMark/>
          </w:tcPr>
          <w:p w:rsidR="00BD18BC" w:rsidRPr="00790C4B" w:rsidRDefault="00BD18BC">
            <w:pPr>
              <w:rPr>
                <w:rFonts w:ascii="Times New Roman" w:hAnsi="Times New Roman" w:cs="Times New Roman"/>
                <w:sz w:val="2"/>
                <w:szCs w:val="24"/>
              </w:rPr>
            </w:pPr>
          </w:p>
        </w:tc>
        <w:tc>
          <w:tcPr>
            <w:tcW w:w="4161" w:type="dxa"/>
            <w:hideMark/>
          </w:tcPr>
          <w:p w:rsidR="00BD18BC" w:rsidRPr="00790C4B" w:rsidRDefault="00BD18BC">
            <w:pPr>
              <w:rPr>
                <w:rFonts w:ascii="Times New Roman" w:hAnsi="Times New Roman" w:cs="Times New Roman"/>
                <w:sz w:val="2"/>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3.1</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3.2</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Цель подачи уведомления (строительство или реконструкция)</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параметрах:</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3.3.1</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Количество надземных этажей</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3.3.2</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Высота</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3.3.3</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об отступах от границ земельного участка</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3.3.4</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Площадь застройки</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xml:space="preserve">№ 7 </w:t>
      </w:r>
      <w:r>
        <w:rPr>
          <w:rFonts w:ascii="Times New Roman" w:hAnsi="Times New Roman" w:cs="Times New Roman"/>
          <w:sz w:val="20"/>
          <w:szCs w:val="20"/>
        </w:rPr>
        <w:t xml:space="preserve">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18BC" w:rsidRPr="00790C4B" w:rsidRDefault="00BD18BC" w:rsidP="00BD18BC">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sidRPr="00790C4B">
        <w:rPr>
          <w:rFonts w:ascii="Times New Roman" w:hAnsi="Times New Roman" w:cs="Times New Roman"/>
          <w:bCs w:val="0"/>
          <w:color w:val="auto"/>
          <w:spacing w:val="2"/>
          <w:sz w:val="28"/>
          <w:szCs w:val="28"/>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18BC" w:rsidRPr="00790C4B" w:rsidRDefault="00BD18BC" w:rsidP="00BD18BC">
      <w:pPr>
        <w:pStyle w:val="formattext"/>
        <w:shd w:val="clear" w:color="auto" w:fill="FFFFFF"/>
        <w:spacing w:before="0" w:beforeAutospacing="0" w:after="0" w:afterAutospacing="0" w:line="315" w:lineRule="atLeast"/>
        <w:jc w:val="right"/>
        <w:textAlignment w:val="baseline"/>
        <w:rPr>
          <w:spacing w:val="2"/>
          <w:sz w:val="21"/>
          <w:szCs w:val="21"/>
        </w:rPr>
      </w:pPr>
    </w:p>
    <w:tbl>
      <w:tblPr>
        <w:tblW w:w="0" w:type="auto"/>
        <w:tblCellMar>
          <w:left w:w="0" w:type="dxa"/>
          <w:right w:w="0" w:type="dxa"/>
        </w:tblCellMar>
        <w:tblLook w:val="04A0" w:firstRow="1" w:lastRow="0" w:firstColumn="1" w:lastColumn="0" w:noHBand="0" w:noVBand="1"/>
      </w:tblPr>
      <w:tblGrid>
        <w:gridCol w:w="5505"/>
        <w:gridCol w:w="4276"/>
      </w:tblGrid>
      <w:tr w:rsidR="00BD18BC" w:rsidRPr="00790C4B" w:rsidTr="00BD18BC">
        <w:trPr>
          <w:trHeight w:val="15"/>
        </w:trPr>
        <w:tc>
          <w:tcPr>
            <w:tcW w:w="11273" w:type="dxa"/>
            <w:gridSpan w:val="2"/>
            <w:hideMark/>
          </w:tcPr>
          <w:p w:rsidR="00BD18BC" w:rsidRPr="00790C4B" w:rsidRDefault="00BD18BC">
            <w:pPr>
              <w:rPr>
                <w:rFonts w:ascii="Times New Roman" w:hAnsi="Times New Roman" w:cs="Times New Roman"/>
                <w:sz w:val="2"/>
                <w:szCs w:val="24"/>
              </w:rPr>
            </w:pPr>
          </w:p>
        </w:tc>
      </w:tr>
      <w:tr w:rsidR="00BD18BC" w:rsidRPr="00790C4B" w:rsidTr="00BD18BC">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BD18BC" w:rsidRPr="00790C4B" w:rsidTr="00BD18BC">
        <w:trPr>
          <w:trHeight w:val="15"/>
        </w:trPr>
        <w:tc>
          <w:tcPr>
            <w:tcW w:w="6468" w:type="dxa"/>
            <w:hideMark/>
          </w:tcPr>
          <w:p w:rsidR="00BD18BC" w:rsidRPr="00790C4B" w:rsidRDefault="00BD18BC">
            <w:pPr>
              <w:rPr>
                <w:rFonts w:ascii="Times New Roman" w:hAnsi="Times New Roman" w:cs="Times New Roman"/>
                <w:sz w:val="2"/>
                <w:szCs w:val="24"/>
              </w:rPr>
            </w:pPr>
          </w:p>
        </w:tc>
        <w:tc>
          <w:tcPr>
            <w:tcW w:w="4805" w:type="dxa"/>
            <w:hideMark/>
          </w:tcPr>
          <w:p w:rsidR="00BD18BC" w:rsidRPr="00790C4B" w:rsidRDefault="00BD18BC">
            <w:pPr>
              <w:rPr>
                <w:rFonts w:ascii="Times New Roman" w:hAnsi="Times New Roman" w:cs="Times New Roman"/>
                <w:sz w:val="2"/>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Кому:</w:t>
            </w: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Почтовый адрес:</w:t>
            </w: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Адрес электронной почты (при наличии):</w:t>
            </w: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BD18BC" w:rsidRPr="00790C4B" w:rsidRDefault="00BD18BC" w:rsidP="00BD18BC">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112"/>
        <w:gridCol w:w="2466"/>
        <w:gridCol w:w="2203"/>
      </w:tblGrid>
      <w:tr w:rsidR="00BD18BC" w:rsidRPr="00790C4B" w:rsidTr="00BD18BC">
        <w:trPr>
          <w:trHeight w:val="15"/>
        </w:trPr>
        <w:tc>
          <w:tcPr>
            <w:tcW w:w="5914" w:type="dxa"/>
            <w:hideMark/>
          </w:tcPr>
          <w:p w:rsidR="00BD18BC" w:rsidRPr="00790C4B" w:rsidRDefault="00BD18BC">
            <w:pPr>
              <w:rPr>
                <w:rFonts w:ascii="Times New Roman" w:hAnsi="Times New Roman" w:cs="Times New Roman"/>
                <w:sz w:val="2"/>
                <w:szCs w:val="24"/>
              </w:rPr>
            </w:pPr>
          </w:p>
        </w:tc>
        <w:tc>
          <w:tcPr>
            <w:tcW w:w="2957" w:type="dxa"/>
            <w:hideMark/>
          </w:tcPr>
          <w:p w:rsidR="00BD18BC" w:rsidRPr="00790C4B" w:rsidRDefault="00BD18BC">
            <w:pPr>
              <w:rPr>
                <w:rFonts w:ascii="Times New Roman" w:hAnsi="Times New Roman" w:cs="Times New Roman"/>
                <w:sz w:val="2"/>
                <w:szCs w:val="24"/>
              </w:rPr>
            </w:pPr>
          </w:p>
        </w:tc>
        <w:tc>
          <w:tcPr>
            <w:tcW w:w="2402" w:type="dxa"/>
            <w:hideMark/>
          </w:tcPr>
          <w:p w:rsidR="00BD18BC" w:rsidRPr="00790C4B" w:rsidRDefault="00BD18BC">
            <w:pPr>
              <w:rPr>
                <w:rFonts w:ascii="Times New Roman" w:hAnsi="Times New Roman" w:cs="Times New Roman"/>
                <w:sz w:val="2"/>
                <w:szCs w:val="24"/>
              </w:rPr>
            </w:pPr>
          </w:p>
        </w:tc>
      </w:tr>
      <w:tr w:rsidR="00BD18BC" w:rsidRPr="00790C4B" w:rsidTr="00BD18BC">
        <w:tc>
          <w:tcPr>
            <w:tcW w:w="5914"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2402"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right"/>
              <w:textAlignment w:val="baseline"/>
              <w:rPr>
                <w:sz w:val="21"/>
                <w:szCs w:val="21"/>
              </w:rPr>
            </w:pPr>
            <w:r w:rsidRPr="00790C4B">
              <w:rPr>
                <w:sz w:val="21"/>
                <w:szCs w:val="21"/>
              </w:rPr>
              <w:t>N __________</w:t>
            </w:r>
          </w:p>
        </w:tc>
      </w:tr>
    </w:tbl>
    <w:p w:rsidR="00BD18BC" w:rsidRPr="00790C4B" w:rsidRDefault="00BD18BC" w:rsidP="00BD18BC">
      <w:pPr>
        <w:pStyle w:val="formattext"/>
        <w:shd w:val="clear" w:color="auto" w:fill="FFFFFF"/>
        <w:spacing w:before="0" w:beforeAutospacing="0" w:after="0" w:afterAutospacing="0" w:line="315" w:lineRule="atLeast"/>
        <w:textAlignment w:val="baseline"/>
        <w:rPr>
          <w:spacing w:val="2"/>
          <w:sz w:val="21"/>
          <w:szCs w:val="21"/>
        </w:rPr>
      </w:pPr>
      <w:r w:rsidRPr="00790C4B">
        <w:rPr>
          <w:b/>
          <w:bCs/>
          <w:spacing w:val="2"/>
          <w:sz w:val="21"/>
          <w:szCs w:val="21"/>
        </w:rPr>
        <w:lastRenderedPageBreak/>
        <w:t>По результатам рассмотрения</w:t>
      </w:r>
      <w:r w:rsidRPr="00790C4B">
        <w:rPr>
          <w:spacing w:val="2"/>
          <w:sz w:val="21"/>
          <w:szCs w:val="21"/>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101"/>
        <w:gridCol w:w="1087"/>
        <w:gridCol w:w="185"/>
        <w:gridCol w:w="352"/>
        <w:gridCol w:w="1718"/>
        <w:gridCol w:w="185"/>
        <w:gridCol w:w="2640"/>
        <w:gridCol w:w="513"/>
      </w:tblGrid>
      <w:tr w:rsidR="00BD18BC" w:rsidRPr="00790C4B" w:rsidTr="00BD18BC">
        <w:trPr>
          <w:trHeight w:val="15"/>
        </w:trPr>
        <w:tc>
          <w:tcPr>
            <w:tcW w:w="3511" w:type="dxa"/>
            <w:hideMark/>
          </w:tcPr>
          <w:p w:rsidR="00BD18BC" w:rsidRPr="00790C4B" w:rsidRDefault="00BD18BC">
            <w:pPr>
              <w:rPr>
                <w:rFonts w:ascii="Times New Roman" w:hAnsi="Times New Roman" w:cs="Times New Roman"/>
                <w:sz w:val="2"/>
                <w:szCs w:val="24"/>
              </w:rPr>
            </w:pPr>
          </w:p>
        </w:tc>
        <w:tc>
          <w:tcPr>
            <w:tcW w:w="1848" w:type="dxa"/>
            <w:gridSpan w:val="3"/>
            <w:hideMark/>
          </w:tcPr>
          <w:p w:rsidR="00BD18BC" w:rsidRPr="00790C4B" w:rsidRDefault="00BD18BC">
            <w:pPr>
              <w:rPr>
                <w:rFonts w:ascii="Times New Roman" w:hAnsi="Times New Roman" w:cs="Times New Roman"/>
                <w:sz w:val="2"/>
                <w:szCs w:val="24"/>
              </w:rPr>
            </w:pPr>
          </w:p>
        </w:tc>
        <w:tc>
          <w:tcPr>
            <w:tcW w:w="5359" w:type="dxa"/>
            <w:gridSpan w:val="3"/>
            <w:hideMark/>
          </w:tcPr>
          <w:p w:rsidR="00BD18BC" w:rsidRPr="00790C4B" w:rsidRDefault="00BD18BC">
            <w:pPr>
              <w:rPr>
                <w:rFonts w:ascii="Times New Roman" w:hAnsi="Times New Roman" w:cs="Times New Roman"/>
                <w:sz w:val="2"/>
                <w:szCs w:val="24"/>
              </w:rPr>
            </w:pPr>
          </w:p>
        </w:tc>
        <w:tc>
          <w:tcPr>
            <w:tcW w:w="554" w:type="dxa"/>
            <w:hideMark/>
          </w:tcPr>
          <w:p w:rsidR="00BD18BC" w:rsidRPr="00790C4B" w:rsidRDefault="00BD18BC">
            <w:pPr>
              <w:rPr>
                <w:rFonts w:ascii="Times New Roman" w:hAnsi="Times New Roman" w:cs="Times New Roman"/>
                <w:sz w:val="2"/>
                <w:szCs w:val="24"/>
              </w:rPr>
            </w:pPr>
          </w:p>
        </w:tc>
      </w:tr>
      <w:tr w:rsidR="00BD18BC" w:rsidRPr="00790C4B" w:rsidTr="00BD18BC">
        <w:tc>
          <w:tcPr>
            <w:tcW w:w="5359"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5359" w:type="dxa"/>
            <w:gridSpan w:val="4"/>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5914"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5359"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8"/>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3511"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b/>
                <w:bCs/>
                <w:sz w:val="21"/>
                <w:szCs w:val="21"/>
              </w:rPr>
              <w:t>уведомляет о соответствии</w:t>
            </w:r>
          </w:p>
        </w:tc>
        <w:tc>
          <w:tcPr>
            <w:tcW w:w="7762" w:type="dxa"/>
            <w:gridSpan w:val="7"/>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3511"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7762" w:type="dxa"/>
            <w:gridSpan w:val="7"/>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(построенного или реконструированного)</w:t>
            </w:r>
          </w:p>
        </w:tc>
      </w:tr>
      <w:tr w:rsidR="00790C4B" w:rsidRPr="00790C4B" w:rsidTr="00BD18BC">
        <w:tc>
          <w:tcPr>
            <w:tcW w:w="10718" w:type="dxa"/>
            <w:gridSpan w:val="7"/>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554"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w:t>
            </w:r>
          </w:p>
        </w:tc>
      </w:tr>
      <w:tr w:rsidR="00BD18BC" w:rsidRPr="00790C4B" w:rsidTr="00BD18BC">
        <w:tc>
          <w:tcPr>
            <w:tcW w:w="10718" w:type="dxa"/>
            <w:gridSpan w:val="7"/>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8"/>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указанного в уведомлении и расположенного на земельном участке</w:t>
            </w:r>
          </w:p>
        </w:tc>
      </w:tr>
      <w:tr w:rsidR="00BD18BC" w:rsidRPr="00790C4B" w:rsidTr="00BD18BC">
        <w:tc>
          <w:tcPr>
            <w:tcW w:w="11273" w:type="dxa"/>
            <w:gridSpan w:val="8"/>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8"/>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8"/>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(кадастровый номер земельного участка (при наличии), адрес или описание местоположения земельного участка)</w:t>
            </w:r>
          </w:p>
        </w:tc>
      </w:tr>
      <w:tr w:rsidR="00BD18BC" w:rsidRPr="00790C4B" w:rsidTr="00BD18BC">
        <w:tc>
          <w:tcPr>
            <w:tcW w:w="11273" w:type="dxa"/>
            <w:gridSpan w:val="8"/>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требованиям законодательства о градостроительной деятельности.</w:t>
            </w:r>
          </w:p>
        </w:tc>
      </w:tr>
      <w:tr w:rsidR="00BD18BC" w:rsidRPr="00790C4B" w:rsidTr="00BD18BC">
        <w:trPr>
          <w:trHeight w:val="15"/>
        </w:trPr>
        <w:tc>
          <w:tcPr>
            <w:tcW w:w="4805" w:type="dxa"/>
            <w:gridSpan w:val="2"/>
            <w:hideMark/>
          </w:tcPr>
          <w:p w:rsidR="00BD18BC" w:rsidRPr="00790C4B" w:rsidRDefault="00BD18BC">
            <w:pPr>
              <w:rPr>
                <w:rFonts w:ascii="Times New Roman" w:hAnsi="Times New Roman" w:cs="Times New Roman"/>
                <w:sz w:val="2"/>
                <w:szCs w:val="24"/>
              </w:rPr>
            </w:pPr>
          </w:p>
        </w:tc>
        <w:tc>
          <w:tcPr>
            <w:tcW w:w="185" w:type="dxa"/>
            <w:hideMark/>
          </w:tcPr>
          <w:p w:rsidR="00BD18BC" w:rsidRPr="00790C4B" w:rsidRDefault="00BD18BC">
            <w:pPr>
              <w:rPr>
                <w:rFonts w:ascii="Times New Roman" w:hAnsi="Times New Roman" w:cs="Times New Roman"/>
                <w:sz w:val="2"/>
                <w:szCs w:val="24"/>
              </w:rPr>
            </w:pPr>
          </w:p>
        </w:tc>
        <w:tc>
          <w:tcPr>
            <w:tcW w:w="2402" w:type="dxa"/>
            <w:gridSpan w:val="2"/>
            <w:hideMark/>
          </w:tcPr>
          <w:p w:rsidR="00BD18BC" w:rsidRPr="00790C4B" w:rsidRDefault="00BD18BC">
            <w:pPr>
              <w:rPr>
                <w:rFonts w:ascii="Times New Roman" w:hAnsi="Times New Roman" w:cs="Times New Roman"/>
                <w:sz w:val="2"/>
                <w:szCs w:val="24"/>
              </w:rPr>
            </w:pPr>
          </w:p>
        </w:tc>
        <w:tc>
          <w:tcPr>
            <w:tcW w:w="185" w:type="dxa"/>
            <w:hideMark/>
          </w:tcPr>
          <w:p w:rsidR="00BD18BC" w:rsidRPr="00790C4B" w:rsidRDefault="00BD18BC">
            <w:pPr>
              <w:rPr>
                <w:rFonts w:ascii="Times New Roman" w:hAnsi="Times New Roman" w:cs="Times New Roman"/>
                <w:sz w:val="2"/>
                <w:szCs w:val="24"/>
              </w:rPr>
            </w:pPr>
          </w:p>
        </w:tc>
        <w:tc>
          <w:tcPr>
            <w:tcW w:w="3696" w:type="dxa"/>
            <w:gridSpan w:val="2"/>
            <w:hideMark/>
          </w:tcPr>
          <w:p w:rsidR="00BD18BC" w:rsidRPr="00790C4B" w:rsidRDefault="00BD18BC">
            <w:pPr>
              <w:rPr>
                <w:rFonts w:ascii="Times New Roman" w:hAnsi="Times New Roman" w:cs="Times New Roman"/>
                <w:sz w:val="2"/>
                <w:szCs w:val="24"/>
              </w:rPr>
            </w:pPr>
          </w:p>
        </w:tc>
      </w:tr>
      <w:tr w:rsidR="00BD18BC" w:rsidRPr="00790C4B" w:rsidTr="00BD18BC">
        <w:tc>
          <w:tcPr>
            <w:tcW w:w="4805"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402"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4805" w:type="dxa"/>
            <w:gridSpan w:val="2"/>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402" w:type="dxa"/>
            <w:gridSpan w:val="2"/>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gridSpan w:val="2"/>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BD18BC" w:rsidRPr="00790C4B" w:rsidTr="00BD18BC">
        <w:tc>
          <w:tcPr>
            <w:tcW w:w="4805" w:type="dxa"/>
            <w:gridSpan w:val="2"/>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М.П.</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402" w:type="dxa"/>
            <w:gridSpan w:val="2"/>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gridSpan w:val="2"/>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bl>
    <w:p w:rsidR="00397B19" w:rsidRPr="00790C4B" w:rsidRDefault="00397B19" w:rsidP="00397B19">
      <w:pPr>
        <w:pStyle w:val="2"/>
        <w:shd w:val="clear" w:color="auto" w:fill="FFFFFF"/>
        <w:spacing w:before="0"/>
        <w:jc w:val="center"/>
        <w:textAlignment w:val="baseline"/>
        <w:rPr>
          <w:rFonts w:ascii="Times New Roman" w:hAnsi="Times New Roman" w:cs="Times New Roman"/>
          <w:b w:val="0"/>
          <w:bCs w:val="0"/>
          <w:color w:val="auto"/>
          <w:spacing w:val="2"/>
          <w:sz w:val="41"/>
          <w:szCs w:val="41"/>
        </w:rPr>
      </w:pPr>
    </w:p>
    <w:p w:rsidR="00397B19" w:rsidRPr="00790C4B" w:rsidRDefault="00397B19" w:rsidP="00397B19">
      <w:pPr>
        <w:pStyle w:val="2"/>
        <w:shd w:val="clear" w:color="auto" w:fill="FFFFFF"/>
        <w:spacing w:before="0"/>
        <w:jc w:val="center"/>
        <w:textAlignment w:val="baseline"/>
        <w:rPr>
          <w:rFonts w:ascii="Times New Roman" w:hAnsi="Times New Roman" w:cs="Times New Roman"/>
          <w:b w:val="0"/>
          <w:bCs w:val="0"/>
          <w:color w:val="auto"/>
          <w:spacing w:val="2"/>
          <w:sz w:val="41"/>
          <w:szCs w:val="41"/>
        </w:rPr>
      </w:pPr>
    </w:p>
    <w:p w:rsidR="00397B19" w:rsidRDefault="00397B19" w:rsidP="00397B19">
      <w:pPr>
        <w:rPr>
          <w:rFonts w:ascii="Times New Roman" w:hAnsi="Times New Roman" w:cs="Times New Roman"/>
        </w:rPr>
      </w:pPr>
    </w:p>
    <w:p w:rsidR="00EE7846" w:rsidRDefault="00EE7846" w:rsidP="00397B19">
      <w:pPr>
        <w:rPr>
          <w:rFonts w:ascii="Times New Roman" w:hAnsi="Times New Roman" w:cs="Times New Roman"/>
        </w:rPr>
      </w:pPr>
    </w:p>
    <w:p w:rsidR="00EE7846" w:rsidRDefault="00EE7846" w:rsidP="00397B19">
      <w:pPr>
        <w:rPr>
          <w:rFonts w:ascii="Times New Roman" w:hAnsi="Times New Roman" w:cs="Times New Roman"/>
        </w:rPr>
      </w:pPr>
    </w:p>
    <w:p w:rsidR="00EE7846" w:rsidRPr="00790C4B" w:rsidRDefault="00EE7846" w:rsidP="00397B19">
      <w:pPr>
        <w:rPr>
          <w:rFonts w:ascii="Times New Roman" w:hAnsi="Times New Roman" w:cs="Times New Roman"/>
        </w:rPr>
      </w:pPr>
    </w:p>
    <w:p w:rsidR="00EE7846" w:rsidRPr="00790C4B" w:rsidRDefault="00EE7846" w:rsidP="00EE7846">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8</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18BC" w:rsidRPr="000E3E00" w:rsidRDefault="00BD18BC" w:rsidP="00BD18BC">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sidRPr="000E3E00">
        <w:rPr>
          <w:rFonts w:ascii="Times New Roman" w:hAnsi="Times New Roman" w:cs="Times New Roman"/>
          <w:bCs w:val="0"/>
          <w:color w:val="auto"/>
          <w:spacing w:val="2"/>
          <w:sz w:val="28"/>
          <w:szCs w:val="28"/>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505"/>
        <w:gridCol w:w="4276"/>
      </w:tblGrid>
      <w:tr w:rsidR="000E3E00" w:rsidRPr="00790C4B" w:rsidTr="000E3E00">
        <w:trPr>
          <w:trHeight w:val="15"/>
        </w:trPr>
        <w:tc>
          <w:tcPr>
            <w:tcW w:w="9781" w:type="dxa"/>
            <w:gridSpan w:val="2"/>
            <w:hideMark/>
          </w:tcPr>
          <w:p w:rsidR="00BD18BC" w:rsidRPr="00790C4B" w:rsidRDefault="00BD18BC">
            <w:pPr>
              <w:rPr>
                <w:rFonts w:ascii="Times New Roman" w:hAnsi="Times New Roman" w:cs="Times New Roman"/>
                <w:sz w:val="2"/>
                <w:szCs w:val="24"/>
              </w:rPr>
            </w:pPr>
          </w:p>
        </w:tc>
      </w:tr>
      <w:tr w:rsidR="000E3E00" w:rsidRPr="00790C4B" w:rsidTr="000E3E00">
        <w:tc>
          <w:tcPr>
            <w:tcW w:w="9781" w:type="dxa"/>
            <w:gridSpan w:val="2"/>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9781" w:type="dxa"/>
            <w:gridSpan w:val="2"/>
            <w:tcBorders>
              <w:top w:val="single" w:sz="6" w:space="0" w:color="000000"/>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E3E00" w:rsidRPr="00790C4B" w:rsidTr="000E3E00">
        <w:trPr>
          <w:trHeight w:val="15"/>
        </w:trPr>
        <w:tc>
          <w:tcPr>
            <w:tcW w:w="5505" w:type="dxa"/>
            <w:hideMark/>
          </w:tcPr>
          <w:p w:rsidR="00BD18BC" w:rsidRPr="00790C4B" w:rsidRDefault="00BD18BC">
            <w:pPr>
              <w:rPr>
                <w:rFonts w:ascii="Times New Roman" w:hAnsi="Times New Roman" w:cs="Times New Roman"/>
                <w:sz w:val="2"/>
                <w:szCs w:val="24"/>
              </w:rPr>
            </w:pPr>
          </w:p>
        </w:tc>
        <w:tc>
          <w:tcPr>
            <w:tcW w:w="4276" w:type="dxa"/>
            <w:hideMark/>
          </w:tcPr>
          <w:p w:rsidR="00BD18BC" w:rsidRPr="00790C4B" w:rsidRDefault="00BD18BC">
            <w:pPr>
              <w:rPr>
                <w:rFonts w:ascii="Times New Roman" w:hAnsi="Times New Roman" w:cs="Times New Roman"/>
                <w:sz w:val="2"/>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Кому:</w:t>
            </w: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Почтовый адрес:</w:t>
            </w: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Адрес электронной почты</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(при наличии):</w:t>
            </w: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BD18BC" w:rsidRPr="00EE7846" w:rsidRDefault="00BD18BC" w:rsidP="00BD18BC">
      <w:pPr>
        <w:pStyle w:val="headertext"/>
        <w:shd w:val="clear" w:color="auto" w:fill="FFFFFF"/>
        <w:spacing w:before="150" w:beforeAutospacing="0" w:after="75" w:afterAutospacing="0" w:line="288" w:lineRule="atLeast"/>
        <w:jc w:val="center"/>
        <w:textAlignment w:val="baseline"/>
        <w:rPr>
          <w:b/>
          <w:spacing w:val="2"/>
          <w:sz w:val="28"/>
          <w:szCs w:val="28"/>
        </w:rPr>
      </w:pPr>
      <w:r w:rsidRPr="00EE7846">
        <w:rPr>
          <w:b/>
          <w:spacing w:val="2"/>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112"/>
        <w:gridCol w:w="2466"/>
        <w:gridCol w:w="2203"/>
      </w:tblGrid>
      <w:tr w:rsidR="00BD18BC" w:rsidRPr="00790C4B" w:rsidTr="00BD18BC">
        <w:trPr>
          <w:trHeight w:val="15"/>
        </w:trPr>
        <w:tc>
          <w:tcPr>
            <w:tcW w:w="5914" w:type="dxa"/>
            <w:hideMark/>
          </w:tcPr>
          <w:p w:rsidR="00BD18BC" w:rsidRPr="00790C4B" w:rsidRDefault="00BD18BC">
            <w:pPr>
              <w:rPr>
                <w:rFonts w:ascii="Times New Roman" w:hAnsi="Times New Roman" w:cs="Times New Roman"/>
                <w:sz w:val="2"/>
                <w:szCs w:val="24"/>
              </w:rPr>
            </w:pPr>
          </w:p>
        </w:tc>
        <w:tc>
          <w:tcPr>
            <w:tcW w:w="2957" w:type="dxa"/>
            <w:hideMark/>
          </w:tcPr>
          <w:p w:rsidR="00BD18BC" w:rsidRPr="00790C4B" w:rsidRDefault="00BD18BC">
            <w:pPr>
              <w:rPr>
                <w:rFonts w:ascii="Times New Roman" w:hAnsi="Times New Roman" w:cs="Times New Roman"/>
                <w:sz w:val="2"/>
                <w:szCs w:val="24"/>
              </w:rPr>
            </w:pPr>
          </w:p>
        </w:tc>
        <w:tc>
          <w:tcPr>
            <w:tcW w:w="2402" w:type="dxa"/>
            <w:hideMark/>
          </w:tcPr>
          <w:p w:rsidR="00BD18BC" w:rsidRPr="00790C4B" w:rsidRDefault="00BD18BC">
            <w:pPr>
              <w:rPr>
                <w:rFonts w:ascii="Times New Roman" w:hAnsi="Times New Roman" w:cs="Times New Roman"/>
                <w:sz w:val="2"/>
                <w:szCs w:val="24"/>
              </w:rPr>
            </w:pPr>
          </w:p>
        </w:tc>
      </w:tr>
      <w:tr w:rsidR="00BD18BC" w:rsidRPr="00790C4B" w:rsidTr="00BD18BC">
        <w:tc>
          <w:tcPr>
            <w:tcW w:w="5914"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2402"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right"/>
              <w:textAlignment w:val="baseline"/>
              <w:rPr>
                <w:sz w:val="21"/>
                <w:szCs w:val="21"/>
              </w:rPr>
            </w:pPr>
            <w:r w:rsidRPr="00790C4B">
              <w:rPr>
                <w:sz w:val="21"/>
                <w:szCs w:val="21"/>
              </w:rPr>
              <w:t>N __________</w:t>
            </w:r>
          </w:p>
        </w:tc>
      </w:tr>
    </w:tbl>
    <w:p w:rsidR="00BD18BC" w:rsidRPr="00790C4B" w:rsidRDefault="00BD18BC" w:rsidP="00BD18BC">
      <w:pPr>
        <w:pStyle w:val="formattext"/>
        <w:shd w:val="clear" w:color="auto" w:fill="FFFFFF"/>
        <w:spacing w:before="0" w:beforeAutospacing="0" w:after="0" w:afterAutospacing="0" w:line="315" w:lineRule="atLeast"/>
        <w:textAlignment w:val="baseline"/>
        <w:rPr>
          <w:spacing w:val="2"/>
          <w:sz w:val="21"/>
          <w:szCs w:val="21"/>
        </w:rPr>
      </w:pPr>
      <w:r w:rsidRPr="00790C4B">
        <w:rPr>
          <w:b/>
          <w:bCs/>
          <w:spacing w:val="2"/>
          <w:sz w:val="21"/>
          <w:szCs w:val="21"/>
        </w:rPr>
        <w:lastRenderedPageBreak/>
        <w:t>По результатам рассмотрения</w:t>
      </w:r>
      <w:r w:rsidRPr="00790C4B">
        <w:rPr>
          <w:spacing w:val="2"/>
          <w:sz w:val="21"/>
          <w:szCs w:val="21"/>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185"/>
        <w:gridCol w:w="1605"/>
        <w:gridCol w:w="4479"/>
        <w:gridCol w:w="512"/>
      </w:tblGrid>
      <w:tr w:rsidR="00BD18BC" w:rsidRPr="00790C4B" w:rsidTr="00BD18BC">
        <w:trPr>
          <w:trHeight w:val="15"/>
        </w:trPr>
        <w:tc>
          <w:tcPr>
            <w:tcW w:w="3511" w:type="dxa"/>
            <w:hideMark/>
          </w:tcPr>
          <w:p w:rsidR="00BD18BC" w:rsidRPr="00790C4B" w:rsidRDefault="00BD18BC">
            <w:pPr>
              <w:rPr>
                <w:rFonts w:ascii="Times New Roman" w:hAnsi="Times New Roman" w:cs="Times New Roman"/>
                <w:sz w:val="2"/>
                <w:szCs w:val="24"/>
              </w:rPr>
            </w:pPr>
          </w:p>
        </w:tc>
        <w:tc>
          <w:tcPr>
            <w:tcW w:w="1848" w:type="dxa"/>
            <w:hideMark/>
          </w:tcPr>
          <w:p w:rsidR="00BD18BC" w:rsidRPr="00790C4B" w:rsidRDefault="00BD18BC">
            <w:pPr>
              <w:rPr>
                <w:rFonts w:ascii="Times New Roman" w:hAnsi="Times New Roman" w:cs="Times New Roman"/>
                <w:sz w:val="2"/>
                <w:szCs w:val="24"/>
              </w:rPr>
            </w:pPr>
          </w:p>
        </w:tc>
        <w:tc>
          <w:tcPr>
            <w:tcW w:w="5359" w:type="dxa"/>
            <w:hideMark/>
          </w:tcPr>
          <w:p w:rsidR="00BD18BC" w:rsidRPr="00790C4B" w:rsidRDefault="00BD18BC">
            <w:pPr>
              <w:rPr>
                <w:rFonts w:ascii="Times New Roman" w:hAnsi="Times New Roman" w:cs="Times New Roman"/>
                <w:sz w:val="2"/>
                <w:szCs w:val="24"/>
              </w:rPr>
            </w:pPr>
          </w:p>
        </w:tc>
        <w:tc>
          <w:tcPr>
            <w:tcW w:w="554" w:type="dxa"/>
            <w:hideMark/>
          </w:tcPr>
          <w:p w:rsidR="00BD18BC" w:rsidRPr="00790C4B" w:rsidRDefault="00BD18BC">
            <w:pPr>
              <w:rPr>
                <w:rFonts w:ascii="Times New Roman" w:hAnsi="Times New Roman" w:cs="Times New Roman"/>
                <w:sz w:val="2"/>
                <w:szCs w:val="24"/>
              </w:rPr>
            </w:pPr>
          </w:p>
        </w:tc>
      </w:tr>
      <w:tr w:rsidR="00BD18BC" w:rsidRPr="00790C4B" w:rsidTr="00BD18BC">
        <w:tc>
          <w:tcPr>
            <w:tcW w:w="5359" w:type="dxa"/>
            <w:gridSpan w:val="2"/>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5359" w:type="dxa"/>
            <w:gridSpan w:val="2"/>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5914" w:type="dxa"/>
            <w:gridSpan w:val="2"/>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5359" w:type="dxa"/>
            <w:gridSpan w:val="2"/>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4"/>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3511"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b/>
                <w:bCs/>
                <w:sz w:val="21"/>
                <w:szCs w:val="21"/>
              </w:rPr>
              <w:t>уведомляем о несоответствии</w:t>
            </w:r>
          </w:p>
        </w:tc>
        <w:tc>
          <w:tcPr>
            <w:tcW w:w="7762" w:type="dxa"/>
            <w:gridSpan w:val="3"/>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3511"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7762" w:type="dxa"/>
            <w:gridSpan w:val="3"/>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(построенного или реконструированного)</w:t>
            </w:r>
          </w:p>
        </w:tc>
      </w:tr>
      <w:tr w:rsidR="00790C4B" w:rsidRPr="00790C4B" w:rsidTr="00BD18BC">
        <w:tc>
          <w:tcPr>
            <w:tcW w:w="10718" w:type="dxa"/>
            <w:gridSpan w:val="3"/>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554"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w:t>
            </w:r>
          </w:p>
        </w:tc>
      </w:tr>
      <w:tr w:rsidR="00BD18BC" w:rsidRPr="00790C4B" w:rsidTr="00BD18BC">
        <w:tc>
          <w:tcPr>
            <w:tcW w:w="10718" w:type="dxa"/>
            <w:gridSpan w:val="3"/>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указанного в уведомлении и расположенного на земельном участке</w:t>
            </w: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(кадастровый номер земельного участка (при наличии), адрес или описание местоположения земельного участка)</w:t>
            </w:r>
          </w:p>
        </w:tc>
      </w:tr>
      <w:tr w:rsidR="00BD18BC" w:rsidRPr="00790C4B" w:rsidTr="00BD18BC">
        <w:tc>
          <w:tcPr>
            <w:tcW w:w="11273"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требованиям законодательства о градостроительной деятельности по следующим основаниям:</w:t>
            </w:r>
          </w:p>
        </w:tc>
      </w:tr>
      <w:tr w:rsidR="00BD18BC" w:rsidRPr="00790C4B" w:rsidTr="00BD18BC">
        <w:trPr>
          <w:trHeight w:val="15"/>
        </w:trPr>
        <w:tc>
          <w:tcPr>
            <w:tcW w:w="11273" w:type="dxa"/>
            <w:gridSpan w:val="4"/>
            <w:hideMark/>
          </w:tcPr>
          <w:p w:rsidR="00BD18BC" w:rsidRPr="00790C4B" w:rsidRDefault="00BD18BC">
            <w:pPr>
              <w:rPr>
                <w:rFonts w:ascii="Times New Roman" w:hAnsi="Times New Roman" w:cs="Times New Roman"/>
                <w:sz w:val="2"/>
                <w:szCs w:val="24"/>
              </w:rPr>
            </w:pP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w:t>
            </w:r>
          </w:p>
        </w:tc>
      </w:tr>
      <w:tr w:rsidR="00BD18BC"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9" w:history="1">
              <w:r w:rsidRPr="00790C4B">
                <w:rPr>
                  <w:rStyle w:val="a5"/>
                  <w:color w:val="auto"/>
                  <w:sz w:val="21"/>
                  <w:szCs w:val="21"/>
                </w:rPr>
                <w:t>пункте 1 части 19 статьи 55 Градостроительного кодекса Российской Федерации</w:t>
              </w:r>
            </w:hyperlink>
            <w:r w:rsidRPr="00790C4B">
              <w:rPr>
                <w:sz w:val="21"/>
                <w:szCs w:val="21"/>
              </w:rPr>
              <w:t>(Собрание законодательства Российской Федерации, 2005, N 1, ст.16;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0" w:history="1">
              <w:r w:rsidRPr="00790C4B">
                <w:rPr>
                  <w:rStyle w:val="a5"/>
                  <w:color w:val="auto"/>
                  <w:sz w:val="21"/>
                  <w:szCs w:val="21"/>
                </w:rPr>
                <w:t>Градостроительным кодексом Российской Федерации</w:t>
              </w:r>
            </w:hyperlink>
            <w:r w:rsidRPr="00790C4B">
              <w:rPr>
                <w:sz w:val="21"/>
                <w:szCs w:val="21"/>
              </w:rPr>
              <w:t>, другими федеральными законами)</w:t>
            </w: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w:t>
            </w:r>
          </w:p>
        </w:tc>
      </w:tr>
      <w:tr w:rsidR="00BD18BC" w:rsidRPr="00790C4B"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Pr="00790C4B">
              <w:rPr>
                <w:sz w:val="21"/>
                <w:szCs w:val="21"/>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1" w:history="1">
              <w:r w:rsidRPr="00790C4B">
                <w:rPr>
                  <w:rStyle w:val="a5"/>
                  <w:color w:val="auto"/>
                  <w:sz w:val="21"/>
                  <w:szCs w:val="21"/>
                </w:rPr>
                <w:t>пункте 4 части 10 статьи 51.1 Градостроительного кодекса Российской Федерации</w:t>
              </w:r>
            </w:hyperlink>
            <w:r w:rsidRPr="00790C4B">
              <w:rPr>
                <w:sz w:val="21"/>
                <w:szCs w:val="21"/>
              </w:rPr>
              <w:t> (Собрание законодательства Российской Федерации, 2005, N 1, ст.16; 2018, N 32, ст.5133,5135),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lastRenderedPageBreak/>
              <w:t>3.</w:t>
            </w:r>
          </w:p>
        </w:tc>
      </w:tr>
      <w:tr w:rsidR="00BD18BC" w:rsidRPr="00790C4B"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4.</w:t>
            </w:r>
          </w:p>
        </w:tc>
      </w:tr>
      <w:tr w:rsidR="00BD18BC" w:rsidRPr="00790C4B"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BD18BC" w:rsidRPr="00790C4B" w:rsidRDefault="00BD18BC" w:rsidP="00BD18BC">
      <w:pPr>
        <w:shd w:val="clear" w:color="auto" w:fill="FFFFFF"/>
        <w:textAlignment w:val="baseline"/>
        <w:rPr>
          <w:rFonts w:ascii="Times New Roman" w:hAnsi="Times New Roman" w:cs="Times New Roman"/>
          <w:vanish/>
          <w:spacing w:val="2"/>
          <w:sz w:val="18"/>
          <w:szCs w:val="18"/>
        </w:rPr>
      </w:pPr>
    </w:p>
    <w:tbl>
      <w:tblPr>
        <w:tblW w:w="0" w:type="auto"/>
        <w:tblCellMar>
          <w:left w:w="0" w:type="dxa"/>
          <w:right w:w="0" w:type="dxa"/>
        </w:tblCellMar>
        <w:tblLook w:val="04A0" w:firstRow="1" w:lastRow="0" w:firstColumn="1" w:lastColumn="0" w:noHBand="0" w:noVBand="1"/>
      </w:tblPr>
      <w:tblGrid>
        <w:gridCol w:w="4287"/>
        <w:gridCol w:w="170"/>
        <w:gridCol w:w="1809"/>
        <w:gridCol w:w="315"/>
        <w:gridCol w:w="3200"/>
      </w:tblGrid>
      <w:tr w:rsidR="00790C4B" w:rsidRPr="00790C4B" w:rsidTr="00BD18BC">
        <w:trPr>
          <w:trHeight w:val="15"/>
        </w:trPr>
        <w:tc>
          <w:tcPr>
            <w:tcW w:w="4990" w:type="dxa"/>
            <w:hideMark/>
          </w:tcPr>
          <w:p w:rsidR="00BD18BC" w:rsidRPr="00790C4B" w:rsidRDefault="00BD18BC">
            <w:pPr>
              <w:rPr>
                <w:rFonts w:ascii="Times New Roman" w:hAnsi="Times New Roman" w:cs="Times New Roman"/>
                <w:sz w:val="2"/>
                <w:szCs w:val="24"/>
              </w:rPr>
            </w:pPr>
          </w:p>
        </w:tc>
        <w:tc>
          <w:tcPr>
            <w:tcW w:w="185" w:type="dxa"/>
            <w:hideMark/>
          </w:tcPr>
          <w:p w:rsidR="00BD18BC" w:rsidRPr="00790C4B" w:rsidRDefault="00BD18BC">
            <w:pPr>
              <w:rPr>
                <w:rFonts w:ascii="Times New Roman" w:hAnsi="Times New Roman" w:cs="Times New Roman"/>
                <w:sz w:val="2"/>
                <w:szCs w:val="24"/>
              </w:rPr>
            </w:pPr>
          </w:p>
        </w:tc>
        <w:tc>
          <w:tcPr>
            <w:tcW w:w="2033" w:type="dxa"/>
            <w:hideMark/>
          </w:tcPr>
          <w:p w:rsidR="00BD18BC" w:rsidRPr="00790C4B" w:rsidRDefault="00BD18BC">
            <w:pPr>
              <w:rPr>
                <w:rFonts w:ascii="Times New Roman" w:hAnsi="Times New Roman" w:cs="Times New Roman"/>
                <w:sz w:val="2"/>
                <w:szCs w:val="24"/>
              </w:rPr>
            </w:pPr>
          </w:p>
        </w:tc>
        <w:tc>
          <w:tcPr>
            <w:tcW w:w="370" w:type="dxa"/>
            <w:hideMark/>
          </w:tcPr>
          <w:p w:rsidR="00BD18BC" w:rsidRPr="00790C4B" w:rsidRDefault="00BD18BC">
            <w:pPr>
              <w:rPr>
                <w:rFonts w:ascii="Times New Roman" w:hAnsi="Times New Roman" w:cs="Times New Roman"/>
                <w:sz w:val="2"/>
                <w:szCs w:val="24"/>
              </w:rPr>
            </w:pPr>
          </w:p>
        </w:tc>
        <w:tc>
          <w:tcPr>
            <w:tcW w:w="3696" w:type="dxa"/>
            <w:hideMark/>
          </w:tcPr>
          <w:p w:rsidR="00BD18BC" w:rsidRPr="00790C4B" w:rsidRDefault="00BD18BC">
            <w:pPr>
              <w:rPr>
                <w:rFonts w:ascii="Times New Roman" w:hAnsi="Times New Roman" w:cs="Times New Roman"/>
                <w:sz w:val="2"/>
                <w:szCs w:val="24"/>
              </w:rPr>
            </w:pPr>
          </w:p>
        </w:tc>
      </w:tr>
      <w:tr w:rsidR="00BD18BC" w:rsidRPr="00790C4B" w:rsidTr="00BD18BC">
        <w:tc>
          <w:tcPr>
            <w:tcW w:w="4990" w:type="dxa"/>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033" w:type="dxa"/>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70"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4990" w:type="dxa"/>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033" w:type="dxa"/>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370"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BD18BC" w:rsidRPr="00790C4B" w:rsidTr="00BD18BC">
        <w:tc>
          <w:tcPr>
            <w:tcW w:w="4990"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М.П.</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033"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70"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bl>
    <w:p w:rsidR="00F45E37" w:rsidRPr="00790C4B" w:rsidRDefault="00F45E37">
      <w:pPr>
        <w:rPr>
          <w:rFonts w:ascii="Times New Roman" w:hAnsi="Times New Roman" w:cs="Times New Roman"/>
          <w:sz w:val="28"/>
          <w:szCs w:val="28"/>
        </w:rPr>
      </w:pPr>
    </w:p>
    <w:sectPr w:rsidR="00F45E37" w:rsidRPr="00790C4B" w:rsidSect="00B63F2D">
      <w:pgSz w:w="11906" w:h="16838"/>
      <w:pgMar w:top="1440"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4D" w:rsidRDefault="00D3714D" w:rsidP="00790C4B">
      <w:pPr>
        <w:spacing w:after="0" w:line="240" w:lineRule="auto"/>
      </w:pPr>
      <w:r>
        <w:separator/>
      </w:r>
    </w:p>
  </w:endnote>
  <w:endnote w:type="continuationSeparator" w:id="0">
    <w:p w:rsidR="00D3714D" w:rsidRDefault="00D3714D" w:rsidP="0079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4D" w:rsidRDefault="00D3714D" w:rsidP="00790C4B">
      <w:pPr>
        <w:spacing w:after="0" w:line="240" w:lineRule="auto"/>
      </w:pPr>
      <w:r>
        <w:separator/>
      </w:r>
    </w:p>
  </w:footnote>
  <w:footnote w:type="continuationSeparator" w:id="0">
    <w:p w:rsidR="00D3714D" w:rsidRDefault="00D3714D" w:rsidP="00790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7"/>
    <w:rsid w:val="000A4566"/>
    <w:rsid w:val="000E3E00"/>
    <w:rsid w:val="001428B3"/>
    <w:rsid w:val="001C5760"/>
    <w:rsid w:val="002159D7"/>
    <w:rsid w:val="00275C06"/>
    <w:rsid w:val="002C2FE8"/>
    <w:rsid w:val="00365CE5"/>
    <w:rsid w:val="00397B19"/>
    <w:rsid w:val="003B1A75"/>
    <w:rsid w:val="003C3494"/>
    <w:rsid w:val="003D734D"/>
    <w:rsid w:val="003F03A3"/>
    <w:rsid w:val="00417B2C"/>
    <w:rsid w:val="004533A2"/>
    <w:rsid w:val="00477125"/>
    <w:rsid w:val="0053450E"/>
    <w:rsid w:val="005B08C4"/>
    <w:rsid w:val="005C4773"/>
    <w:rsid w:val="005E7DE5"/>
    <w:rsid w:val="005F3970"/>
    <w:rsid w:val="00613B39"/>
    <w:rsid w:val="00692D84"/>
    <w:rsid w:val="00697AEA"/>
    <w:rsid w:val="006B0903"/>
    <w:rsid w:val="00716236"/>
    <w:rsid w:val="00760F63"/>
    <w:rsid w:val="007629F7"/>
    <w:rsid w:val="00790C4B"/>
    <w:rsid w:val="007C2D3D"/>
    <w:rsid w:val="007E3536"/>
    <w:rsid w:val="007F757F"/>
    <w:rsid w:val="00802206"/>
    <w:rsid w:val="00881DA4"/>
    <w:rsid w:val="008D2B92"/>
    <w:rsid w:val="008F178C"/>
    <w:rsid w:val="0091440D"/>
    <w:rsid w:val="00956BEB"/>
    <w:rsid w:val="0099641E"/>
    <w:rsid w:val="00A12D19"/>
    <w:rsid w:val="00A35113"/>
    <w:rsid w:val="00A6561B"/>
    <w:rsid w:val="00A73E05"/>
    <w:rsid w:val="00AA1B88"/>
    <w:rsid w:val="00AD7624"/>
    <w:rsid w:val="00B30A9B"/>
    <w:rsid w:val="00B52729"/>
    <w:rsid w:val="00B63F2D"/>
    <w:rsid w:val="00BD05B8"/>
    <w:rsid w:val="00BD18BC"/>
    <w:rsid w:val="00BD3C86"/>
    <w:rsid w:val="00BF1386"/>
    <w:rsid w:val="00C310F7"/>
    <w:rsid w:val="00C45602"/>
    <w:rsid w:val="00C46839"/>
    <w:rsid w:val="00C72DED"/>
    <w:rsid w:val="00CC2EFB"/>
    <w:rsid w:val="00CF3869"/>
    <w:rsid w:val="00D24645"/>
    <w:rsid w:val="00D3714D"/>
    <w:rsid w:val="00D42B7A"/>
    <w:rsid w:val="00D475F1"/>
    <w:rsid w:val="00DF768B"/>
    <w:rsid w:val="00E02E90"/>
    <w:rsid w:val="00E4607A"/>
    <w:rsid w:val="00E61F27"/>
    <w:rsid w:val="00E91959"/>
    <w:rsid w:val="00EE7846"/>
    <w:rsid w:val="00EF320D"/>
    <w:rsid w:val="00F17357"/>
    <w:rsid w:val="00F3573F"/>
    <w:rsid w:val="00F45E37"/>
    <w:rsid w:val="00FA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83EC"/>
  <w15:docId w15:val="{CB093A54-D1B5-443B-8A35-91F9D174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460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5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C06"/>
    <w:rPr>
      <w:rFonts w:ascii="Tahoma" w:hAnsi="Tahoma" w:cs="Tahoma"/>
      <w:sz w:val="16"/>
      <w:szCs w:val="16"/>
    </w:rPr>
  </w:style>
  <w:style w:type="character" w:customStyle="1" w:styleId="30">
    <w:name w:val="Заголовок 3 Знак"/>
    <w:basedOn w:val="a0"/>
    <w:link w:val="3"/>
    <w:uiPriority w:val="9"/>
    <w:rsid w:val="00F45E37"/>
    <w:rPr>
      <w:rFonts w:ascii="Times New Roman" w:eastAsia="Times New Roman" w:hAnsi="Times New Roman" w:cs="Times New Roman"/>
      <w:b/>
      <w:bCs/>
      <w:sz w:val="27"/>
      <w:szCs w:val="27"/>
      <w:lang w:eastAsia="ru-RU"/>
    </w:rPr>
  </w:style>
  <w:style w:type="paragraph" w:customStyle="1" w:styleId="headertext">
    <w:name w:val="header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5E37"/>
    <w:rPr>
      <w:color w:val="0000FF"/>
      <w:u w:val="single"/>
    </w:rPr>
  </w:style>
  <w:style w:type="character" w:customStyle="1" w:styleId="20">
    <w:name w:val="Заголовок 2 Знак"/>
    <w:basedOn w:val="a0"/>
    <w:link w:val="2"/>
    <w:uiPriority w:val="9"/>
    <w:semiHidden/>
    <w:rsid w:val="00E4607A"/>
    <w:rPr>
      <w:rFonts w:asciiTheme="majorHAnsi" w:eastAsiaTheme="majorEastAsia" w:hAnsiTheme="majorHAnsi" w:cstheme="majorBidi"/>
      <w:b/>
      <w:bCs/>
      <w:color w:val="4F81BD" w:themeColor="accent1"/>
      <w:sz w:val="26"/>
      <w:szCs w:val="26"/>
    </w:rPr>
  </w:style>
  <w:style w:type="paragraph" w:styleId="a6">
    <w:name w:val="No Spacing"/>
    <w:uiPriority w:val="1"/>
    <w:qFormat/>
    <w:rsid w:val="00B63F2D"/>
    <w:pPr>
      <w:spacing w:after="0" w:line="240" w:lineRule="auto"/>
    </w:pPr>
  </w:style>
  <w:style w:type="paragraph" w:styleId="a7">
    <w:name w:val="header"/>
    <w:basedOn w:val="a"/>
    <w:link w:val="a8"/>
    <w:uiPriority w:val="99"/>
    <w:unhideWhenUsed/>
    <w:rsid w:val="00790C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0C4B"/>
  </w:style>
  <w:style w:type="paragraph" w:styleId="a9">
    <w:name w:val="footer"/>
    <w:basedOn w:val="a"/>
    <w:link w:val="aa"/>
    <w:uiPriority w:val="99"/>
    <w:unhideWhenUsed/>
    <w:rsid w:val="00790C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34948">
      <w:bodyDiv w:val="1"/>
      <w:marLeft w:val="0"/>
      <w:marRight w:val="0"/>
      <w:marTop w:val="0"/>
      <w:marBottom w:val="0"/>
      <w:divBdr>
        <w:top w:val="none" w:sz="0" w:space="0" w:color="auto"/>
        <w:left w:val="none" w:sz="0" w:space="0" w:color="auto"/>
        <w:bottom w:val="none" w:sz="0" w:space="0" w:color="auto"/>
        <w:right w:val="none" w:sz="0" w:space="0" w:color="auto"/>
      </w:divBdr>
      <w:divsChild>
        <w:div w:id="1079057455">
          <w:marLeft w:val="0"/>
          <w:marRight w:val="0"/>
          <w:marTop w:val="0"/>
          <w:marBottom w:val="0"/>
          <w:divBdr>
            <w:top w:val="none" w:sz="0" w:space="0" w:color="auto"/>
            <w:left w:val="none" w:sz="0" w:space="0" w:color="auto"/>
            <w:bottom w:val="none" w:sz="0" w:space="0" w:color="auto"/>
            <w:right w:val="none" w:sz="0" w:space="0" w:color="auto"/>
          </w:divBdr>
        </w:div>
        <w:div w:id="1328632363">
          <w:marLeft w:val="0"/>
          <w:marRight w:val="0"/>
          <w:marTop w:val="0"/>
          <w:marBottom w:val="0"/>
          <w:divBdr>
            <w:top w:val="none" w:sz="0" w:space="0" w:color="auto"/>
            <w:left w:val="none" w:sz="0" w:space="0" w:color="auto"/>
            <w:bottom w:val="none" w:sz="0" w:space="0" w:color="auto"/>
            <w:right w:val="none" w:sz="0" w:space="0" w:color="auto"/>
          </w:divBdr>
        </w:div>
        <w:div w:id="247229415">
          <w:marLeft w:val="0"/>
          <w:marRight w:val="0"/>
          <w:marTop w:val="0"/>
          <w:marBottom w:val="0"/>
          <w:divBdr>
            <w:top w:val="none" w:sz="0" w:space="0" w:color="auto"/>
            <w:left w:val="none" w:sz="0" w:space="0" w:color="auto"/>
            <w:bottom w:val="none" w:sz="0" w:space="0" w:color="auto"/>
            <w:right w:val="none" w:sz="0" w:space="0" w:color="auto"/>
          </w:divBdr>
        </w:div>
        <w:div w:id="621155198">
          <w:marLeft w:val="0"/>
          <w:marRight w:val="0"/>
          <w:marTop w:val="0"/>
          <w:marBottom w:val="0"/>
          <w:divBdr>
            <w:top w:val="none" w:sz="0" w:space="0" w:color="auto"/>
            <w:left w:val="none" w:sz="0" w:space="0" w:color="auto"/>
            <w:bottom w:val="none" w:sz="0" w:space="0" w:color="auto"/>
            <w:right w:val="none" w:sz="0" w:space="0" w:color="auto"/>
          </w:divBdr>
        </w:div>
        <w:div w:id="1109620052">
          <w:marLeft w:val="0"/>
          <w:marRight w:val="0"/>
          <w:marTop w:val="0"/>
          <w:marBottom w:val="0"/>
          <w:divBdr>
            <w:top w:val="none" w:sz="0" w:space="0" w:color="auto"/>
            <w:left w:val="none" w:sz="0" w:space="0" w:color="auto"/>
            <w:bottom w:val="none" w:sz="0" w:space="0" w:color="auto"/>
            <w:right w:val="none" w:sz="0" w:space="0" w:color="auto"/>
          </w:divBdr>
        </w:div>
        <w:div w:id="1445078465">
          <w:marLeft w:val="0"/>
          <w:marRight w:val="0"/>
          <w:marTop w:val="0"/>
          <w:marBottom w:val="0"/>
          <w:divBdr>
            <w:top w:val="inset" w:sz="2" w:space="0" w:color="auto"/>
            <w:left w:val="inset" w:sz="2" w:space="1" w:color="auto"/>
            <w:bottom w:val="inset" w:sz="2" w:space="0" w:color="auto"/>
            <w:right w:val="inset" w:sz="2" w:space="1" w:color="auto"/>
          </w:divBdr>
        </w:div>
        <w:div w:id="264964810">
          <w:marLeft w:val="0"/>
          <w:marRight w:val="0"/>
          <w:marTop w:val="0"/>
          <w:marBottom w:val="0"/>
          <w:divBdr>
            <w:top w:val="none" w:sz="0" w:space="0" w:color="auto"/>
            <w:left w:val="none" w:sz="0" w:space="0" w:color="auto"/>
            <w:bottom w:val="none" w:sz="0" w:space="0" w:color="auto"/>
            <w:right w:val="none" w:sz="0" w:space="0" w:color="auto"/>
          </w:divBdr>
        </w:div>
        <w:div w:id="2136941111">
          <w:marLeft w:val="0"/>
          <w:marRight w:val="0"/>
          <w:marTop w:val="0"/>
          <w:marBottom w:val="0"/>
          <w:divBdr>
            <w:top w:val="none" w:sz="0" w:space="0" w:color="auto"/>
            <w:left w:val="none" w:sz="0" w:space="0" w:color="auto"/>
            <w:bottom w:val="none" w:sz="0" w:space="0" w:color="auto"/>
            <w:right w:val="none" w:sz="0" w:space="0" w:color="auto"/>
          </w:divBdr>
        </w:div>
        <w:div w:id="1803771040">
          <w:marLeft w:val="0"/>
          <w:marRight w:val="0"/>
          <w:marTop w:val="0"/>
          <w:marBottom w:val="0"/>
          <w:divBdr>
            <w:top w:val="none" w:sz="0" w:space="0" w:color="auto"/>
            <w:left w:val="none" w:sz="0" w:space="0" w:color="auto"/>
            <w:bottom w:val="none" w:sz="0" w:space="0" w:color="auto"/>
            <w:right w:val="none" w:sz="0" w:space="0" w:color="auto"/>
          </w:divBdr>
        </w:div>
        <w:div w:id="345328136">
          <w:marLeft w:val="0"/>
          <w:marRight w:val="0"/>
          <w:marTop w:val="0"/>
          <w:marBottom w:val="0"/>
          <w:divBdr>
            <w:top w:val="none" w:sz="0" w:space="0" w:color="auto"/>
            <w:left w:val="none" w:sz="0" w:space="0" w:color="auto"/>
            <w:bottom w:val="none" w:sz="0" w:space="0" w:color="auto"/>
            <w:right w:val="none" w:sz="0" w:space="0" w:color="auto"/>
          </w:divBdr>
        </w:div>
        <w:div w:id="1983731643">
          <w:marLeft w:val="0"/>
          <w:marRight w:val="0"/>
          <w:marTop w:val="0"/>
          <w:marBottom w:val="0"/>
          <w:divBdr>
            <w:top w:val="none" w:sz="0" w:space="0" w:color="auto"/>
            <w:left w:val="none" w:sz="0" w:space="0" w:color="auto"/>
            <w:bottom w:val="none" w:sz="0" w:space="0" w:color="auto"/>
            <w:right w:val="none" w:sz="0" w:space="0" w:color="auto"/>
          </w:divBdr>
        </w:div>
        <w:div w:id="1262571904">
          <w:marLeft w:val="0"/>
          <w:marRight w:val="0"/>
          <w:marTop w:val="0"/>
          <w:marBottom w:val="0"/>
          <w:divBdr>
            <w:top w:val="none" w:sz="0" w:space="0" w:color="auto"/>
            <w:left w:val="none" w:sz="0" w:space="0" w:color="auto"/>
            <w:bottom w:val="none" w:sz="0" w:space="0" w:color="auto"/>
            <w:right w:val="none" w:sz="0" w:space="0" w:color="auto"/>
          </w:divBdr>
        </w:div>
        <w:div w:id="832454118">
          <w:marLeft w:val="0"/>
          <w:marRight w:val="0"/>
          <w:marTop w:val="0"/>
          <w:marBottom w:val="0"/>
          <w:divBdr>
            <w:top w:val="none" w:sz="0" w:space="0" w:color="auto"/>
            <w:left w:val="none" w:sz="0" w:space="0" w:color="auto"/>
            <w:bottom w:val="none" w:sz="0" w:space="0" w:color="auto"/>
            <w:right w:val="none" w:sz="0" w:space="0" w:color="auto"/>
          </w:divBdr>
        </w:div>
      </w:divsChild>
    </w:div>
    <w:div w:id="849493544">
      <w:bodyDiv w:val="1"/>
      <w:marLeft w:val="0"/>
      <w:marRight w:val="0"/>
      <w:marTop w:val="0"/>
      <w:marBottom w:val="0"/>
      <w:divBdr>
        <w:top w:val="none" w:sz="0" w:space="0" w:color="auto"/>
        <w:left w:val="none" w:sz="0" w:space="0" w:color="auto"/>
        <w:bottom w:val="none" w:sz="0" w:space="0" w:color="auto"/>
        <w:right w:val="none" w:sz="0" w:space="0" w:color="auto"/>
      </w:divBdr>
      <w:divsChild>
        <w:div w:id="500389285">
          <w:marLeft w:val="0"/>
          <w:marRight w:val="0"/>
          <w:marTop w:val="0"/>
          <w:marBottom w:val="0"/>
          <w:divBdr>
            <w:top w:val="none" w:sz="0" w:space="0" w:color="auto"/>
            <w:left w:val="none" w:sz="0" w:space="0" w:color="auto"/>
            <w:bottom w:val="none" w:sz="0" w:space="0" w:color="auto"/>
            <w:right w:val="none" w:sz="0" w:space="0" w:color="auto"/>
          </w:divBdr>
        </w:div>
        <w:div w:id="1930307920">
          <w:marLeft w:val="0"/>
          <w:marRight w:val="0"/>
          <w:marTop w:val="0"/>
          <w:marBottom w:val="0"/>
          <w:divBdr>
            <w:top w:val="none" w:sz="0" w:space="0" w:color="auto"/>
            <w:left w:val="none" w:sz="0" w:space="0" w:color="auto"/>
            <w:bottom w:val="none" w:sz="0" w:space="0" w:color="auto"/>
            <w:right w:val="none" w:sz="0" w:space="0" w:color="auto"/>
          </w:divBdr>
        </w:div>
        <w:div w:id="523517593">
          <w:marLeft w:val="0"/>
          <w:marRight w:val="0"/>
          <w:marTop w:val="0"/>
          <w:marBottom w:val="0"/>
          <w:divBdr>
            <w:top w:val="none" w:sz="0" w:space="0" w:color="auto"/>
            <w:left w:val="none" w:sz="0" w:space="0" w:color="auto"/>
            <w:bottom w:val="none" w:sz="0" w:space="0" w:color="auto"/>
            <w:right w:val="none" w:sz="0" w:space="0" w:color="auto"/>
          </w:divBdr>
        </w:div>
        <w:div w:id="333142928">
          <w:marLeft w:val="0"/>
          <w:marRight w:val="0"/>
          <w:marTop w:val="0"/>
          <w:marBottom w:val="0"/>
          <w:divBdr>
            <w:top w:val="none" w:sz="0" w:space="0" w:color="auto"/>
            <w:left w:val="none" w:sz="0" w:space="0" w:color="auto"/>
            <w:bottom w:val="none" w:sz="0" w:space="0" w:color="auto"/>
            <w:right w:val="none" w:sz="0" w:space="0" w:color="auto"/>
          </w:divBdr>
        </w:div>
        <w:div w:id="2006787398">
          <w:marLeft w:val="0"/>
          <w:marRight w:val="0"/>
          <w:marTop w:val="0"/>
          <w:marBottom w:val="0"/>
          <w:divBdr>
            <w:top w:val="none" w:sz="0" w:space="0" w:color="auto"/>
            <w:left w:val="none" w:sz="0" w:space="0" w:color="auto"/>
            <w:bottom w:val="none" w:sz="0" w:space="0" w:color="auto"/>
            <w:right w:val="none" w:sz="0" w:space="0" w:color="auto"/>
          </w:divBdr>
        </w:div>
        <w:div w:id="2110419262">
          <w:marLeft w:val="0"/>
          <w:marRight w:val="0"/>
          <w:marTop w:val="0"/>
          <w:marBottom w:val="0"/>
          <w:divBdr>
            <w:top w:val="none" w:sz="0" w:space="0" w:color="auto"/>
            <w:left w:val="none" w:sz="0" w:space="0" w:color="auto"/>
            <w:bottom w:val="none" w:sz="0" w:space="0" w:color="auto"/>
            <w:right w:val="none" w:sz="0" w:space="0" w:color="auto"/>
          </w:divBdr>
        </w:div>
        <w:div w:id="125700685">
          <w:marLeft w:val="0"/>
          <w:marRight w:val="0"/>
          <w:marTop w:val="0"/>
          <w:marBottom w:val="0"/>
          <w:divBdr>
            <w:top w:val="none" w:sz="0" w:space="0" w:color="auto"/>
            <w:left w:val="none" w:sz="0" w:space="0" w:color="auto"/>
            <w:bottom w:val="none" w:sz="0" w:space="0" w:color="auto"/>
            <w:right w:val="none" w:sz="0" w:space="0" w:color="auto"/>
          </w:divBdr>
        </w:div>
        <w:div w:id="463931737">
          <w:marLeft w:val="0"/>
          <w:marRight w:val="0"/>
          <w:marTop w:val="0"/>
          <w:marBottom w:val="0"/>
          <w:divBdr>
            <w:top w:val="none" w:sz="0" w:space="0" w:color="auto"/>
            <w:left w:val="none" w:sz="0" w:space="0" w:color="auto"/>
            <w:bottom w:val="none" w:sz="0" w:space="0" w:color="auto"/>
            <w:right w:val="none" w:sz="0" w:space="0" w:color="auto"/>
          </w:divBdr>
        </w:div>
        <w:div w:id="1145590431">
          <w:marLeft w:val="0"/>
          <w:marRight w:val="0"/>
          <w:marTop w:val="0"/>
          <w:marBottom w:val="0"/>
          <w:divBdr>
            <w:top w:val="none" w:sz="0" w:space="0" w:color="auto"/>
            <w:left w:val="none" w:sz="0" w:space="0" w:color="auto"/>
            <w:bottom w:val="none" w:sz="0" w:space="0" w:color="auto"/>
            <w:right w:val="none" w:sz="0" w:space="0" w:color="auto"/>
          </w:divBdr>
        </w:div>
        <w:div w:id="1304002542">
          <w:marLeft w:val="0"/>
          <w:marRight w:val="0"/>
          <w:marTop w:val="0"/>
          <w:marBottom w:val="0"/>
          <w:divBdr>
            <w:top w:val="none" w:sz="0" w:space="0" w:color="auto"/>
            <w:left w:val="none" w:sz="0" w:space="0" w:color="auto"/>
            <w:bottom w:val="none" w:sz="0" w:space="0" w:color="auto"/>
            <w:right w:val="none" w:sz="0" w:space="0" w:color="auto"/>
          </w:divBdr>
        </w:div>
        <w:div w:id="1872527316">
          <w:marLeft w:val="0"/>
          <w:marRight w:val="0"/>
          <w:marTop w:val="0"/>
          <w:marBottom w:val="0"/>
          <w:divBdr>
            <w:top w:val="none" w:sz="0" w:space="0" w:color="auto"/>
            <w:left w:val="none" w:sz="0" w:space="0" w:color="auto"/>
            <w:bottom w:val="none" w:sz="0" w:space="0" w:color="auto"/>
            <w:right w:val="none" w:sz="0" w:space="0" w:color="auto"/>
          </w:divBdr>
        </w:div>
        <w:div w:id="89279146">
          <w:marLeft w:val="0"/>
          <w:marRight w:val="0"/>
          <w:marTop w:val="0"/>
          <w:marBottom w:val="0"/>
          <w:divBdr>
            <w:top w:val="none" w:sz="0" w:space="0" w:color="auto"/>
            <w:left w:val="none" w:sz="0" w:space="0" w:color="auto"/>
            <w:bottom w:val="none" w:sz="0" w:space="0" w:color="auto"/>
            <w:right w:val="none" w:sz="0" w:space="0" w:color="auto"/>
          </w:divBdr>
        </w:div>
      </w:divsChild>
    </w:div>
    <w:div w:id="1642346107">
      <w:bodyDiv w:val="1"/>
      <w:marLeft w:val="0"/>
      <w:marRight w:val="0"/>
      <w:marTop w:val="0"/>
      <w:marBottom w:val="0"/>
      <w:divBdr>
        <w:top w:val="none" w:sz="0" w:space="0" w:color="auto"/>
        <w:left w:val="none" w:sz="0" w:space="0" w:color="auto"/>
        <w:bottom w:val="none" w:sz="0" w:space="0" w:color="auto"/>
        <w:right w:val="none" w:sz="0" w:space="0" w:color="auto"/>
      </w:divBdr>
      <w:divsChild>
        <w:div w:id="1593129271">
          <w:marLeft w:val="0"/>
          <w:marRight w:val="0"/>
          <w:marTop w:val="0"/>
          <w:marBottom w:val="0"/>
          <w:divBdr>
            <w:top w:val="none" w:sz="0" w:space="0" w:color="auto"/>
            <w:left w:val="none" w:sz="0" w:space="0" w:color="auto"/>
            <w:bottom w:val="none" w:sz="0" w:space="0" w:color="auto"/>
            <w:right w:val="none" w:sz="0" w:space="0" w:color="auto"/>
          </w:divBdr>
        </w:div>
        <w:div w:id="452794668">
          <w:marLeft w:val="0"/>
          <w:marRight w:val="0"/>
          <w:marTop w:val="0"/>
          <w:marBottom w:val="0"/>
          <w:divBdr>
            <w:top w:val="none" w:sz="0" w:space="0" w:color="auto"/>
            <w:left w:val="none" w:sz="0" w:space="0" w:color="auto"/>
            <w:bottom w:val="none" w:sz="0" w:space="0" w:color="auto"/>
            <w:right w:val="none" w:sz="0" w:space="0" w:color="auto"/>
          </w:divBdr>
        </w:div>
        <w:div w:id="260265983">
          <w:marLeft w:val="0"/>
          <w:marRight w:val="0"/>
          <w:marTop w:val="0"/>
          <w:marBottom w:val="0"/>
          <w:divBdr>
            <w:top w:val="none" w:sz="0" w:space="0" w:color="auto"/>
            <w:left w:val="none" w:sz="0" w:space="0" w:color="auto"/>
            <w:bottom w:val="none" w:sz="0" w:space="0" w:color="auto"/>
            <w:right w:val="none" w:sz="0" w:space="0" w:color="auto"/>
          </w:divBdr>
        </w:div>
        <w:div w:id="110248017">
          <w:marLeft w:val="0"/>
          <w:marRight w:val="0"/>
          <w:marTop w:val="0"/>
          <w:marBottom w:val="0"/>
          <w:divBdr>
            <w:top w:val="none" w:sz="0" w:space="0" w:color="auto"/>
            <w:left w:val="none" w:sz="0" w:space="0" w:color="auto"/>
            <w:bottom w:val="none" w:sz="0" w:space="0" w:color="auto"/>
            <w:right w:val="none" w:sz="0" w:space="0" w:color="auto"/>
          </w:divBdr>
        </w:div>
        <w:div w:id="974994606">
          <w:marLeft w:val="0"/>
          <w:marRight w:val="0"/>
          <w:marTop w:val="0"/>
          <w:marBottom w:val="0"/>
          <w:divBdr>
            <w:top w:val="none" w:sz="0" w:space="0" w:color="auto"/>
            <w:left w:val="none" w:sz="0" w:space="0" w:color="auto"/>
            <w:bottom w:val="none" w:sz="0" w:space="0" w:color="auto"/>
            <w:right w:val="none" w:sz="0" w:space="0" w:color="auto"/>
          </w:divBdr>
        </w:div>
        <w:div w:id="106491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1" Type="http://schemas.openxmlformats.org/officeDocument/2006/relationships/hyperlink" Target="http://docs.cntd.ru/document/901919338" TargetMode="External"/><Relationship Id="rId5" Type="http://schemas.openxmlformats.org/officeDocument/2006/relationships/endnotes" Target="endnotes.xml"/><Relationship Id="rId10" Type="http://schemas.openxmlformats.org/officeDocument/2006/relationships/hyperlink" Target="http://docs.cntd.ru/document/901919338" TargetMode="External"/><Relationship Id="rId4" Type="http://schemas.openxmlformats.org/officeDocument/2006/relationships/footnotes" Target="footnote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41</Pages>
  <Words>12568</Words>
  <Characters>71640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2018-11-27T10:37:00Z</cp:lastPrinted>
  <dcterms:created xsi:type="dcterms:W3CDTF">2019-01-09T08:24:00Z</dcterms:created>
  <dcterms:modified xsi:type="dcterms:W3CDTF">2019-01-09T09:09:00Z</dcterms:modified>
</cp:coreProperties>
</file>